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A1" w:rsidRDefault="0091100A">
      <w:pPr>
        <w:jc w:val="center"/>
        <w:rPr>
          <w:rFonts w:hint="eastAsia"/>
        </w:rPr>
      </w:pPr>
      <w:r>
        <w:rPr>
          <w:rFonts w:eastAsia="Times New Roman"/>
          <w:b/>
          <w:i/>
          <w:color w:val="000000"/>
          <w:lang w:eastAsia="uk-UA"/>
        </w:rPr>
        <w:t xml:space="preserve">                                                                              </w:t>
      </w:r>
      <w:r>
        <w:rPr>
          <w:rFonts w:eastAsia="Calibri"/>
          <w:b/>
          <w:i/>
          <w:color w:val="000000"/>
          <w:lang w:eastAsia="uk-UA"/>
        </w:rPr>
        <w:t>Додаток 7</w:t>
      </w:r>
    </w:p>
    <w:p w:rsidR="00304DA1" w:rsidRDefault="0091100A">
      <w:pPr>
        <w:ind w:left="4253"/>
        <w:jc w:val="center"/>
        <w:rPr>
          <w:rFonts w:eastAsia="Calibri"/>
          <w:b/>
          <w:i/>
          <w:color w:val="000000"/>
          <w:lang w:eastAsia="uk-UA"/>
        </w:rPr>
      </w:pPr>
      <w:r>
        <w:rPr>
          <w:rFonts w:eastAsia="Calibri"/>
          <w:b/>
          <w:i/>
          <w:color w:val="000000"/>
          <w:lang w:eastAsia="uk-UA"/>
        </w:rPr>
        <w:t xml:space="preserve">до постанови Центральної виборчої комісії </w:t>
      </w:r>
      <w:r>
        <w:rPr>
          <w:rFonts w:eastAsia="Calibri"/>
          <w:b/>
          <w:i/>
          <w:color w:val="000000"/>
          <w:lang w:eastAsia="uk-UA"/>
        </w:rPr>
        <w:br/>
        <w:t>від 14 червня 2019 року № 1010</w:t>
      </w:r>
    </w:p>
    <w:p w:rsidR="00304DA1" w:rsidRDefault="00304DA1">
      <w:pPr>
        <w:ind w:left="4248"/>
        <w:jc w:val="center"/>
        <w:rPr>
          <w:rFonts w:eastAsia="Calibri"/>
          <w:b/>
          <w:i/>
          <w:color w:val="000000"/>
          <w:sz w:val="20"/>
          <w:lang w:eastAsia="uk-UA"/>
        </w:rPr>
      </w:pPr>
    </w:p>
    <w:p w:rsidR="00304DA1" w:rsidRDefault="0091100A">
      <w:pPr>
        <w:jc w:val="right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>форма № 4</w:t>
      </w:r>
    </w:p>
    <w:p w:rsidR="00304DA1" w:rsidRDefault="00304DA1">
      <w:pPr>
        <w:jc w:val="center"/>
        <w:rPr>
          <w:rFonts w:eastAsia="Calibri"/>
          <w:b/>
          <w:szCs w:val="28"/>
          <w:lang w:eastAsia="uk-UA"/>
        </w:rPr>
      </w:pPr>
    </w:p>
    <w:p w:rsidR="00304DA1" w:rsidRDefault="00304DA1">
      <w:pPr>
        <w:jc w:val="center"/>
        <w:rPr>
          <w:rFonts w:eastAsia="Calibri"/>
          <w:b/>
          <w:szCs w:val="28"/>
          <w:lang w:eastAsia="uk-UA"/>
        </w:rPr>
      </w:pPr>
    </w:p>
    <w:p w:rsidR="00304DA1" w:rsidRDefault="0091100A">
      <w:pPr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ЗВІТ </w:t>
      </w:r>
      <w:r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</w:r>
      <w:r>
        <w:rPr>
          <w:rFonts w:eastAsia="Calibri"/>
          <w:b/>
          <w:szCs w:val="28"/>
          <w:lang w:eastAsia="uk-UA"/>
        </w:rPr>
        <w:t xml:space="preserve">кандидата в народні депутати України </w:t>
      </w:r>
      <w:r>
        <w:rPr>
          <w:rFonts w:eastAsia="Calibri"/>
          <w:b/>
          <w:szCs w:val="28"/>
          <w:lang w:eastAsia="uk-UA"/>
        </w:rPr>
        <w:br/>
        <w:t>в одномандатному виборчому окрузі № 126</w:t>
      </w:r>
    </w:p>
    <w:p w:rsidR="00304DA1" w:rsidRDefault="00304DA1">
      <w:pPr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304DA1" w:rsidRDefault="0091100A">
      <w:pPr>
        <w:jc w:val="center"/>
        <w:rPr>
          <w:rFonts w:hint="eastAsia"/>
        </w:rPr>
      </w:pPr>
      <w:r>
        <w:rPr>
          <w:rFonts w:eastAsia="Calibri"/>
          <w:b/>
          <w:color w:val="000000"/>
          <w:szCs w:val="28"/>
          <w:lang w:eastAsia="uk-UA"/>
        </w:rPr>
        <w:t>_________</w:t>
      </w:r>
      <w:r>
        <w:rPr>
          <w:rFonts w:eastAsia="Calibri"/>
          <w:b/>
          <w:color w:val="000000"/>
          <w:szCs w:val="28"/>
          <w:u w:val="single"/>
          <w:lang w:eastAsia="uk-UA"/>
        </w:rPr>
        <w:t>проміжний</w:t>
      </w:r>
      <w:r>
        <w:rPr>
          <w:rFonts w:eastAsia="Calibri"/>
          <w:b/>
          <w:color w:val="000000"/>
          <w:szCs w:val="28"/>
          <w:lang w:eastAsia="uk-UA"/>
        </w:rPr>
        <w:t>____________</w:t>
      </w:r>
    </w:p>
    <w:p w:rsidR="00304DA1" w:rsidRDefault="0091100A">
      <w:pPr>
        <w:jc w:val="center"/>
        <w:rPr>
          <w:rFonts w:eastAsia="Calibri"/>
          <w:color w:val="000000"/>
          <w:sz w:val="18"/>
          <w:szCs w:val="18"/>
          <w:lang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304DA1" w:rsidRDefault="0091100A">
      <w:pPr>
        <w:jc w:val="center"/>
        <w:rPr>
          <w:rFonts w:hint="eastAsi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lang w:eastAsia="uk-UA"/>
        </w:rPr>
        <w:t>за період з "</w:t>
      </w:r>
      <w:r>
        <w:rPr>
          <w:rFonts w:eastAsia="Calibri"/>
          <w:color w:val="000000"/>
          <w:lang w:val="ru-RU" w:eastAsia="uk-UA"/>
        </w:rPr>
        <w:t>24</w:t>
      </w:r>
      <w:r>
        <w:rPr>
          <w:rFonts w:eastAsia="Calibri"/>
          <w:color w:val="000000"/>
          <w:lang w:eastAsia="uk-UA"/>
        </w:rPr>
        <w:t>"</w:t>
      </w:r>
      <w:r>
        <w:rPr>
          <w:rFonts w:eastAsia="Calibri"/>
          <w:color w:val="000000"/>
          <w:lang w:val="ru-RU" w:eastAsia="uk-UA"/>
        </w:rPr>
        <w:t xml:space="preserve"> </w:t>
      </w:r>
      <w:r>
        <w:rPr>
          <w:rFonts w:eastAsia="Calibri"/>
          <w:color w:val="000000"/>
          <w:lang w:eastAsia="uk-UA"/>
        </w:rPr>
        <w:t xml:space="preserve">червня 2019 року до "10" липня 2019 року </w:t>
      </w:r>
    </w:p>
    <w:p w:rsidR="00304DA1" w:rsidRDefault="00304DA1">
      <w:pPr>
        <w:jc w:val="center"/>
        <w:rPr>
          <w:rFonts w:eastAsia="Calibri"/>
          <w:color w:val="000000"/>
          <w:lang w:eastAsia="uk-UA"/>
        </w:rPr>
      </w:pPr>
    </w:p>
    <w:p w:rsidR="00304DA1" w:rsidRDefault="0091100A">
      <w:pPr>
        <w:spacing w:before="280" w:line="228" w:lineRule="auto"/>
        <w:jc w:val="center"/>
        <w:rPr>
          <w:rFonts w:hint="eastAsia"/>
        </w:rPr>
      </w:pPr>
      <w:r>
        <w:rPr>
          <w:rFonts w:eastAsia="Calibri"/>
          <w:color w:val="000000"/>
        </w:rPr>
        <w:t>__________________</w:t>
      </w:r>
      <w:r>
        <w:rPr>
          <w:rFonts w:eastAsia="Calibri"/>
          <w:b/>
          <w:color w:val="000000"/>
          <w:u w:val="single"/>
        </w:rPr>
        <w:t>Хміль Михайло Михайлович</w:t>
      </w:r>
      <w:r>
        <w:rPr>
          <w:rFonts w:eastAsia="Calibri"/>
          <w:color w:val="000000"/>
        </w:rPr>
        <w:t>__________________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rFonts w:eastAsia="Calibri"/>
          <w:color w:val="000000"/>
          <w:sz w:val="18"/>
          <w:szCs w:val="18"/>
        </w:rPr>
        <w:br/>
      </w:r>
    </w:p>
    <w:p w:rsidR="00304DA1" w:rsidRDefault="0091100A">
      <w:pPr>
        <w:spacing w:before="280" w:line="228" w:lineRule="auto"/>
        <w:jc w:val="center"/>
        <w:rPr>
          <w:rFonts w:hint="eastAsia"/>
        </w:rPr>
      </w:pPr>
      <w:r>
        <w:rPr>
          <w:rFonts w:ascii="Times New Roman" w:eastAsia="Calibri" w:hAnsi="Times New Roman"/>
          <w:b/>
          <w:bCs/>
          <w:color w:val="000000"/>
        </w:rPr>
        <w:t>АКЦІОНЕРНЕ ТОВАРИСТВО КОМЕРЦІЙНИЙ БАНК «ПРИВАТБАНК»</w:t>
      </w:r>
      <w:r>
        <w:rPr>
          <w:rFonts w:ascii="Times New Roman" w:eastAsia="Calibri" w:hAnsi="Times New Roman"/>
          <w:b/>
          <w:bCs/>
          <w:color w:val="000000"/>
        </w:rPr>
        <w:t xml:space="preserve"> », </w:t>
      </w:r>
    </w:p>
    <w:p w:rsidR="00304DA1" w:rsidRDefault="0091100A">
      <w:pPr>
        <w:spacing w:before="280" w:line="228" w:lineRule="auto"/>
        <w:jc w:val="center"/>
        <w:rPr>
          <w:rFonts w:hint="eastAsia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код банку </w:t>
      </w:r>
      <w:r>
        <w:rPr>
          <w:rFonts w:ascii="Times New Roman" w:eastAsia="Calibri" w:hAnsi="Times New Roman"/>
          <w:b/>
          <w:bCs/>
          <w:color w:val="000000"/>
        </w:rPr>
        <w:t>305299</w:t>
      </w:r>
      <w:r>
        <w:rPr>
          <w:rFonts w:ascii="Times New Roman" w:eastAsia="Calibri" w:hAnsi="Times New Roman"/>
          <w:b/>
          <w:bCs/>
          <w:color w:val="000000"/>
        </w:rPr>
        <w:t xml:space="preserve"> , № 26433053700402 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304DA1" w:rsidRDefault="00304DA1">
      <w:pPr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10455" w:type="dxa"/>
        <w:tblInd w:w="-71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0"/>
        <w:gridCol w:w="7230"/>
        <w:gridCol w:w="1815"/>
      </w:tblGrid>
      <w:tr w:rsidR="00304DA1">
        <w:trPr>
          <w:cantSplit/>
          <w:tblHeader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статті</w:t>
            </w:r>
            <w:r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304DA1" w:rsidRDefault="0091100A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304DA1">
        <w:trPr>
          <w:cantSplit/>
        </w:trPr>
        <w:tc>
          <w:tcPr>
            <w:tcW w:w="10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1. Надходження коштів на поточний рахунок виборчого фонду 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hint="eastAsia"/>
              </w:rPr>
            </w:pPr>
            <w:r>
              <w:rPr>
                <w:rFonts w:eastAsia="Calibri"/>
                <w:bCs/>
                <w:color w:val="000000"/>
              </w:rPr>
              <w:t>Власні кошти кандидата</w:t>
            </w:r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</w:rPr>
            </w:pPr>
            <w:r>
              <w:t xml:space="preserve">50 000,00 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i/>
                <w:lang w:eastAsia="uk-UA"/>
              </w:rPr>
            </w:pPr>
            <w:r>
              <w:rPr>
                <w:rFonts w:eastAsia="Calibri"/>
                <w:i/>
                <w:lang w:eastAsia="uk-UA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i/>
                <w:lang w:eastAsia="uk-UA"/>
              </w:rPr>
            </w:pPr>
            <w:r>
              <w:rPr>
                <w:rFonts w:eastAsia="Calibri"/>
                <w:i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i/>
                <w:lang w:eastAsia="uk-UA"/>
              </w:rPr>
            </w:pPr>
            <w:r>
              <w:rPr>
                <w:rFonts w:eastAsia="Calibri"/>
                <w:i/>
                <w:lang w:eastAsia="uk-UA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i/>
                <w:lang w:eastAsia="uk-UA"/>
              </w:rPr>
            </w:pPr>
            <w:r>
              <w:rPr>
                <w:rFonts w:eastAsia="Calibri"/>
                <w:i/>
                <w:lang w:eastAsia="uk-UA"/>
              </w:rPr>
              <w:t>внески, розмір яких перевищує розмір, визначений частиною другою статті 50 Закону України "Пр</w:t>
            </w:r>
            <w:r>
              <w:rPr>
                <w:rFonts w:eastAsia="Calibri"/>
                <w:i/>
                <w:lang w:eastAsia="uk-UA"/>
              </w:rPr>
              <w:t>о вибори народних депутатів України"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5</w:t>
            </w:r>
            <w:r>
              <w:rPr>
                <w:rFonts w:eastAsia="Calibri"/>
                <w:lang w:val="en-US" w:eastAsia="uk-UA"/>
              </w:rPr>
              <w:t>27</w:t>
            </w:r>
            <w:r>
              <w:rPr>
                <w:rFonts w:eastAsia="Calibri"/>
                <w:lang w:eastAsia="uk-UA"/>
              </w:rPr>
              <w:t xml:space="preserve"> </w:t>
            </w:r>
            <w:r>
              <w:rPr>
                <w:rFonts w:eastAsia="Calibri"/>
                <w:lang w:val="en-US" w:eastAsia="uk-UA"/>
              </w:rPr>
              <w:t>6</w:t>
            </w:r>
            <w:r>
              <w:rPr>
                <w:rFonts w:eastAsia="Calibri"/>
                <w:lang w:eastAsia="uk-UA"/>
              </w:rPr>
              <w:t>00,00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i/>
                <w:lang w:eastAsia="uk-UA"/>
              </w:rPr>
            </w:pPr>
            <w:r>
              <w:rPr>
                <w:rFonts w:eastAsia="Calibri"/>
                <w:i/>
                <w:lang w:eastAsia="uk-UA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i/>
                <w:lang w:eastAsia="uk-UA"/>
              </w:rPr>
            </w:pPr>
            <w:r>
              <w:rPr>
                <w:rFonts w:eastAsia="Calibri"/>
                <w:i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i/>
                <w:lang w:eastAsia="uk-UA"/>
              </w:rPr>
            </w:pPr>
            <w:r>
              <w:rPr>
                <w:rFonts w:eastAsia="Calibri"/>
                <w:i/>
                <w:lang w:eastAsia="uk-UA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i/>
                <w:lang w:eastAsia="uk-UA"/>
              </w:rPr>
            </w:pPr>
            <w:r>
              <w:rPr>
                <w:rFonts w:eastAsia="Calibri"/>
                <w:i/>
                <w:lang w:eastAsia="uk-UA"/>
              </w:rPr>
              <w:t>внески, розмір яких перевищує розмір, визначений частиною другою статті 50 Закону України "Пр</w:t>
            </w:r>
            <w:r>
              <w:rPr>
                <w:rFonts w:eastAsia="Calibri"/>
                <w:i/>
                <w:lang w:eastAsia="uk-UA"/>
              </w:rPr>
              <w:t>о вибори народних депутатів України"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before="40" w:after="40"/>
              <w:rPr>
                <w:rFonts w:eastAsia="Calibri"/>
              </w:rPr>
            </w:pPr>
            <w:r>
              <w:rPr>
                <w:rFonts w:eastAsia="Calibri"/>
              </w:rPr>
              <w:t>Помилкові надходження коштів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spacing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304DA1">
        <w:trPr>
          <w:cantSplit/>
          <w:trHeight w:val="449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ind w:right="-93"/>
              <w:rPr>
                <w:rFonts w:hint="eastAsia"/>
              </w:rPr>
            </w:pPr>
            <w:r>
              <w:rPr>
                <w:rFonts w:eastAsia="Calibri"/>
                <w:b/>
                <w:bCs/>
                <w:color w:val="000000"/>
              </w:rPr>
              <w:t>Усього надійшло коштів на поточний рахунок виборчого фонду</w:t>
            </w:r>
            <w:r>
              <w:rPr>
                <w:rFonts w:eastAsia="Calibri"/>
                <w:b/>
                <w:bCs/>
                <w:color w:val="000000"/>
              </w:rPr>
              <w:br/>
            </w:r>
            <w:r>
              <w:rPr>
                <w:rFonts w:eastAsia="Calibri"/>
                <w:bCs/>
                <w:color w:val="000000"/>
              </w:rPr>
              <w:t>(2 + 3 + 4 + 9+ 12)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pStyle w:val="a8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577</w:t>
            </w:r>
            <w:r>
              <w:rPr>
                <w:rFonts w:eastAsia="Calibri"/>
                <w:color w:val="000000"/>
              </w:rPr>
              <w:t xml:space="preserve"> 600,00 </w:t>
            </w:r>
          </w:p>
        </w:tc>
      </w:tr>
      <w:tr w:rsidR="00304DA1">
        <w:trPr>
          <w:cantSplit/>
        </w:trPr>
        <w:tc>
          <w:tcPr>
            <w:tcW w:w="10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2. Перерахування</w:t>
            </w:r>
            <w:r>
              <w:rPr>
                <w:rFonts w:eastAsia="Calibri"/>
                <w:b/>
                <w:bCs/>
                <w:color w:val="000000"/>
              </w:rPr>
              <w:t xml:space="preserve"> коштів з поточного рахунку виборчого фонду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2000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hint="eastAsia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Повернення добровільних внесків особам </w:t>
            </w:r>
            <w:r>
              <w:rPr>
                <w:rFonts w:eastAsia="Calibri"/>
                <w:bCs/>
                <w:color w:val="000000"/>
              </w:rPr>
              <w:t>(2100 + 2300):</w:t>
            </w: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lastRenderedPageBreak/>
              <w:t>2100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Повернення особам внесків, що надійшли до виборчого фонду</w:t>
            </w:r>
            <w:r>
              <w:rPr>
                <w:rFonts w:eastAsia="Calibri"/>
                <w:color w:val="000000"/>
              </w:rPr>
              <w:t xml:space="preserve">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3000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hint="eastAsia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Перерахування коштів до Державного бюджету України </w:t>
            </w:r>
            <w:r>
              <w:rPr>
                <w:rFonts w:eastAsia="Calibri"/>
                <w:b/>
                <w:bCs/>
                <w:color w:val="000000"/>
              </w:rPr>
              <w:br/>
            </w:r>
            <w:r>
              <w:rPr>
                <w:rFonts w:eastAsia="Calibri"/>
                <w:bCs/>
                <w:color w:val="000000"/>
              </w:rPr>
              <w:t>(3110 + 3120 + 3210 + 3230)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3110 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before="40" w:after="4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3120 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before="40" w:after="40"/>
              <w:rPr>
                <w:rFonts w:hint="eastAsia"/>
              </w:rPr>
            </w:pPr>
            <w:r>
              <w:rPr>
                <w:rFonts w:eastAsia="Calibri"/>
                <w:color w:val="000000"/>
              </w:rPr>
              <w:t>Перерахування до Державного бюджету України в</w:t>
            </w:r>
            <w:r>
              <w:rPr>
                <w:rFonts w:eastAsia="Calibri"/>
                <w:color w:val="000000"/>
              </w:rPr>
              <w:t xml:space="preserve">несків, </w:t>
            </w:r>
            <w:r>
              <w:rPr>
                <w:rFonts w:eastAsia="Calibri"/>
              </w:rPr>
              <w:t>розмір яких перевищує розмір, визначений частиною другою</w:t>
            </w:r>
            <w:r>
              <w:rPr>
                <w:rFonts w:eastAsia="Calibri"/>
                <w:color w:val="000000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3210 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Перерахування до Державного бюджету України внесків осіб, від яких відмовився розпорядник поточного рахунку, в разі </w:t>
            </w:r>
            <w:r>
              <w:rPr>
                <w:rFonts w:eastAsia="Calibri"/>
                <w:color w:val="000000"/>
              </w:rPr>
              <w:t>неможливості їх повернення відповідним особам 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spacing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3230 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</w:t>
            </w:r>
            <w:r>
              <w:rPr>
                <w:rFonts w:eastAsia="Calibri"/>
                <w:color w:val="000000"/>
              </w:rPr>
              <w:t>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spacing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4000 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5000 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Повернення помилкових надходжень коштів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6000 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304DA1">
        <w:trPr>
          <w:cantSplit/>
          <w:trHeight w:val="549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before="100" w:after="60"/>
              <w:ind w:left="-28" w:right="-59"/>
              <w:rPr>
                <w:rFonts w:hint="eastAsia"/>
              </w:rPr>
            </w:pPr>
            <w:r>
              <w:rPr>
                <w:rFonts w:eastAsia="Calibri"/>
                <w:b/>
                <w:bCs/>
              </w:rPr>
              <w:t xml:space="preserve">Усього перераховано коштів з поточного рахунку виборчого фонду </w:t>
            </w:r>
            <w:r>
              <w:rPr>
                <w:rFonts w:eastAsia="Calibri"/>
                <w:b/>
                <w:bCs/>
              </w:rPr>
              <w:br/>
            </w:r>
            <w:r>
              <w:rPr>
                <w:rFonts w:eastAsia="Calibri"/>
                <w:bCs/>
              </w:rPr>
              <w:t>(2000 + 3000 + 4000 + 5000 + 6000)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spacing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304DA1">
        <w:trPr>
          <w:cantSplit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hint="eastAsia"/>
              </w:rPr>
            </w:pPr>
            <w:r>
              <w:rPr>
                <w:rFonts w:eastAsia="Calibri"/>
                <w:b/>
                <w:bCs/>
              </w:rPr>
              <w:t xml:space="preserve">Загальний розмір виборчого фонду </w:t>
            </w:r>
            <w:r>
              <w:rPr>
                <w:rFonts w:eastAsia="Calibri"/>
                <w:b/>
                <w:bCs/>
              </w:rPr>
              <w:br/>
            </w:r>
            <w:r>
              <w:rPr>
                <w:rFonts w:eastAsia="Calibri"/>
                <w:bCs/>
              </w:rPr>
              <w:t xml:space="preserve">(2 + 3 + 4+ 12) – (2000 + 3000 + </w:t>
            </w:r>
            <w:r>
              <w:rPr>
                <w:rFonts w:eastAsia="Calibri"/>
                <w:bCs/>
              </w:rPr>
              <w:t>4000 + 5000 + 6000)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  <w:lang w:val="en-US"/>
              </w:rPr>
              <w:t>577</w:t>
            </w:r>
            <w:r>
              <w:rPr>
                <w:rFonts w:eastAsia="Calibri"/>
                <w:color w:val="000000"/>
              </w:rPr>
              <w:t xml:space="preserve"> 600,00 </w:t>
            </w:r>
          </w:p>
        </w:tc>
      </w:tr>
      <w:tr w:rsidR="00304DA1">
        <w:trPr>
          <w:cantSplit/>
        </w:trPr>
        <w:tc>
          <w:tcPr>
            <w:tcW w:w="10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3. Використання коштів виборчого фонду 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hint="eastAsia"/>
              </w:rPr>
            </w:pPr>
            <w:r>
              <w:rPr>
                <w:rFonts w:eastAsia="Calibri"/>
                <w:b/>
                <w:bCs/>
                <w:color w:val="000000"/>
              </w:rPr>
              <w:t>1000</w:t>
            </w: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hint="eastAsia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Сума витрат виборчого фонду </w:t>
            </w:r>
            <w:r>
              <w:rPr>
                <w:rFonts w:eastAsia="Calibri"/>
                <w:bCs/>
                <w:color w:val="000000"/>
              </w:rPr>
              <w:t>(1100 + 1200 + 1300 + 1400)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304DA1">
            <w:pPr>
              <w:snapToGrid w:val="0"/>
              <w:jc w:val="center"/>
              <w:rPr>
                <w:rFonts w:eastAsia="Calibri"/>
                <w:color w:val="000000"/>
                <w:lang w:eastAsia="uk-UA"/>
              </w:rPr>
            </w:pPr>
          </w:p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570  869,12</w:t>
            </w:r>
          </w:p>
          <w:p w:rsidR="00304DA1" w:rsidRDefault="00304DA1">
            <w:pPr>
              <w:spacing w:before="280" w:after="60"/>
              <w:jc w:val="center"/>
              <w:rPr>
                <w:rFonts w:eastAsia="Calibri"/>
                <w:lang w:eastAsia="uk-UA"/>
              </w:rPr>
            </w:pP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hint="eastAsia"/>
              </w:rPr>
            </w:pPr>
            <w:r>
              <w:rPr>
                <w:rFonts w:eastAsia="Calibri"/>
                <w:b/>
                <w:bCs/>
              </w:rPr>
              <w:t>1100</w:t>
            </w:r>
            <w:r>
              <w:rPr>
                <w:rFonts w:eastAsia="Calibri"/>
              </w:rPr>
              <w:t>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hint="eastAsia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Виготовлення матеріалів передвиборної агітації </w:t>
            </w:r>
            <w:r>
              <w:rPr>
                <w:rFonts w:eastAsia="Calibri"/>
                <w:b/>
                <w:bCs/>
                <w:color w:val="000000"/>
              </w:rPr>
              <w:br/>
            </w:r>
            <w:r>
              <w:rPr>
                <w:rFonts w:eastAsia="Calibri"/>
                <w:bCs/>
                <w:color w:val="000000"/>
              </w:rPr>
              <w:t>(1110 + 1120 + 1130 + 1140 + 1150 + 1160):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spacing w:after="60"/>
              <w:jc w:val="center"/>
              <w:rPr>
                <w:rFonts w:eastAsia="Calibri"/>
                <w:b/>
                <w:bCs/>
                <w:u w:val="single"/>
                <w:lang w:val="en-US" w:eastAsia="uk-UA"/>
              </w:rPr>
            </w:pPr>
            <w:r>
              <w:rPr>
                <w:rFonts w:eastAsia="Calibri"/>
                <w:b/>
                <w:bCs/>
                <w:u w:val="single"/>
                <w:lang w:val="en-US" w:eastAsia="uk-UA"/>
              </w:rPr>
              <w:t>59 240,</w:t>
            </w:r>
            <w:r>
              <w:rPr>
                <w:rFonts w:eastAsia="Calibri"/>
                <w:b/>
                <w:bCs/>
                <w:u w:val="single"/>
                <w:lang w:eastAsia="uk-UA"/>
              </w:rPr>
              <w:t>00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1110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spacing w:after="60"/>
              <w:jc w:val="center"/>
              <w:rPr>
                <w:rFonts w:eastAsia="Calibri"/>
                <w:lang w:val="en-US" w:eastAsia="uk-UA"/>
              </w:rPr>
            </w:pPr>
            <w:r>
              <w:rPr>
                <w:rFonts w:eastAsia="Calibri"/>
                <w:lang w:eastAsia="uk-UA"/>
              </w:rPr>
              <w:t>3</w:t>
            </w:r>
            <w:r>
              <w:rPr>
                <w:rFonts w:eastAsia="Calibri"/>
                <w:lang w:val="en-US" w:eastAsia="uk-UA"/>
              </w:rPr>
              <w:t>9 240,</w:t>
            </w:r>
            <w:r>
              <w:rPr>
                <w:rFonts w:eastAsia="Calibri"/>
                <w:lang w:eastAsia="uk-UA"/>
              </w:rPr>
              <w:t>00</w:t>
            </w:r>
          </w:p>
          <w:p w:rsidR="00304DA1" w:rsidRDefault="00304DA1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1120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1130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виготовлення </w:t>
            </w:r>
            <w:proofErr w:type="spellStart"/>
            <w:r>
              <w:rPr>
                <w:rFonts w:eastAsia="Calibri"/>
                <w:lang w:eastAsia="uk-UA"/>
              </w:rPr>
              <w:t>аудіозаписів</w:t>
            </w:r>
            <w:proofErr w:type="spellEnd"/>
            <w:r>
              <w:rPr>
                <w:rFonts w:eastAsia="Calibri"/>
                <w:lang w:eastAsia="uk-UA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  <w:p w:rsidR="00304DA1" w:rsidRDefault="00304DA1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1140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виготовлення предметів, матеріалів </w:t>
            </w:r>
            <w:r>
              <w:rPr>
                <w:rFonts w:eastAsia="Calibri"/>
                <w:lang w:eastAsia="uk-UA"/>
              </w:rPr>
              <w:t>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20000,00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lastRenderedPageBreak/>
              <w:t>1150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1160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виготовлення та встановлення аг</w:t>
            </w:r>
            <w:r>
              <w:rPr>
                <w:rFonts w:eastAsia="Calibri"/>
                <w:lang w:eastAsia="uk-UA"/>
              </w:rPr>
              <w:t>ітаційних наметів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hint="eastAsia"/>
              </w:rPr>
            </w:pPr>
            <w:r>
              <w:rPr>
                <w:rFonts w:eastAsia="Calibri"/>
                <w:b/>
                <w:bCs/>
                <w:color w:val="000000"/>
              </w:rPr>
              <w:t>1200</w:t>
            </w: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hint="eastAsia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Використання засобів масової інформації </w:t>
            </w:r>
            <w:r>
              <w:rPr>
                <w:rFonts w:eastAsia="Calibri"/>
                <w:bCs/>
                <w:color w:val="000000"/>
              </w:rPr>
              <w:t>(1210 + 1220):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spacing w:after="60"/>
              <w:jc w:val="center"/>
              <w:rPr>
                <w:rFonts w:eastAsia="Calibri"/>
                <w:b/>
                <w:bCs/>
                <w:u w:val="single"/>
              </w:rPr>
            </w:pPr>
            <w:r>
              <w:rPr>
                <w:rFonts w:eastAsia="Calibri"/>
                <w:b/>
                <w:bCs/>
                <w:u w:val="single"/>
              </w:rPr>
              <w:t>420  944,12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1210 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оплата ефірного часу (1211 + 1212):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spacing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301  499,12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1211 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оплата ефірного часу на телебаченні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208 436,00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1212 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i/>
                <w:color w:val="000000"/>
              </w:rPr>
              <w:t>оплата ефірного часу на радіо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93  063,12</w:t>
            </w:r>
            <w:r>
              <w:rPr>
                <w:rFonts w:eastAsia="Calibri"/>
                <w:lang w:eastAsia="uk-UA"/>
              </w:rPr>
              <w:t>‬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1220 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119  445,00</w:t>
            </w:r>
          </w:p>
          <w:p w:rsidR="00304DA1" w:rsidRDefault="00304DA1">
            <w:pPr>
              <w:spacing w:before="280" w:after="60"/>
              <w:jc w:val="center"/>
              <w:rPr>
                <w:rFonts w:eastAsia="Calibri"/>
                <w:lang w:eastAsia="uk-UA"/>
              </w:rPr>
            </w:pP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jc w:val="center"/>
              <w:rPr>
                <w:rFonts w:hint="eastAsia"/>
              </w:rPr>
            </w:pPr>
            <w:r>
              <w:rPr>
                <w:rFonts w:eastAsia="Calibri"/>
                <w:b/>
                <w:bCs/>
                <w:color w:val="000000"/>
              </w:rPr>
              <w:t>1300</w:t>
            </w:r>
            <w:r>
              <w:rPr>
                <w:rFonts w:eastAsia="Calibri"/>
                <w:color w:val="000000"/>
              </w:rPr>
              <w:t> 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hint="eastAsia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Інші послуги, пов’язані з проведенням передвиборної агітації </w:t>
            </w:r>
            <w:r>
              <w:rPr>
                <w:rFonts w:eastAsia="Calibri"/>
                <w:b/>
                <w:bCs/>
                <w:color w:val="000000"/>
              </w:rPr>
              <w:br/>
            </w:r>
            <w:r>
              <w:rPr>
                <w:rFonts w:eastAsia="Calibri"/>
                <w:bCs/>
                <w:color w:val="000000"/>
              </w:rPr>
              <w:t>(1310 + 1320 + 1330 + 1340 + 1350 + 1360):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spacing w:after="60"/>
              <w:jc w:val="center"/>
              <w:rPr>
                <w:rFonts w:eastAsia="Calibri"/>
                <w:b/>
                <w:bCs/>
                <w:u w:val="single"/>
                <w:lang w:eastAsia="uk-UA"/>
              </w:rPr>
            </w:pPr>
            <w:r>
              <w:rPr>
                <w:rFonts w:eastAsia="Calibri"/>
                <w:b/>
                <w:bCs/>
                <w:u w:val="single"/>
                <w:lang w:eastAsia="uk-UA"/>
              </w:rPr>
              <w:t>78 000,00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1310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1320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rFonts w:eastAsia="Calibri"/>
                <w:lang w:eastAsia="uk-UA"/>
              </w:rPr>
              <w:t>пресконференцій</w:t>
            </w:r>
            <w:proofErr w:type="spellEnd"/>
            <w:r>
              <w:rPr>
                <w:rFonts w:eastAsia="Calibri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1330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1340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  <w:p w:rsidR="00304DA1" w:rsidRDefault="00304DA1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1350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rFonts w:eastAsia="Calibri"/>
                <w:lang w:eastAsia="uk-UA"/>
              </w:rPr>
              <w:t>білбордах</w:t>
            </w:r>
            <w:proofErr w:type="spellEnd"/>
            <w:r>
              <w:rPr>
                <w:rFonts w:eastAsia="Calibri"/>
                <w:lang w:eastAsia="uk-UA"/>
              </w:rPr>
              <w:t xml:space="preserve">, вивісках, </w:t>
            </w:r>
            <w:proofErr w:type="spellStart"/>
            <w:r>
              <w:rPr>
                <w:rFonts w:eastAsia="Calibri"/>
                <w:lang w:eastAsia="uk-UA"/>
              </w:rPr>
              <w:t>сітілайтах</w:t>
            </w:r>
            <w:proofErr w:type="spellEnd"/>
            <w:r>
              <w:rPr>
                <w:rFonts w:eastAsia="Calibri"/>
                <w:lang w:eastAsia="uk-UA"/>
              </w:rPr>
              <w:t xml:space="preserve"> тощо)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78 000,00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 xml:space="preserve">1360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Послуги зв’язку (1361 + 1362):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i/>
                <w:lang w:eastAsia="uk-UA"/>
              </w:rPr>
            </w:pPr>
            <w:r>
              <w:rPr>
                <w:rFonts w:eastAsia="Calibri"/>
                <w:i/>
                <w:lang w:eastAsia="uk-UA"/>
              </w:rPr>
              <w:t xml:space="preserve">1361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i/>
                <w:lang w:eastAsia="uk-UA"/>
              </w:rPr>
            </w:pPr>
            <w:r>
              <w:rPr>
                <w:rFonts w:eastAsia="Calibri"/>
                <w:i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i/>
                <w:lang w:eastAsia="uk-UA"/>
              </w:rPr>
            </w:pPr>
            <w:r>
              <w:rPr>
                <w:rFonts w:eastAsia="Calibri"/>
                <w:i/>
                <w:lang w:eastAsia="uk-UA"/>
              </w:rPr>
              <w:t xml:space="preserve">1362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i/>
                <w:lang w:eastAsia="uk-UA"/>
              </w:rPr>
            </w:pPr>
            <w:r>
              <w:rPr>
                <w:rFonts w:eastAsia="Calibri"/>
                <w:i/>
                <w:lang w:eastAsia="uk-UA"/>
              </w:rPr>
              <w:t xml:space="preserve">послуги поштового зв’язку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 xml:space="preserve">1400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hint="eastAsia"/>
              </w:rPr>
            </w:pPr>
            <w:r>
              <w:rPr>
                <w:rFonts w:eastAsia="Calibri"/>
                <w:b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</w:t>
            </w:r>
            <w:r>
              <w:rPr>
                <w:rFonts w:eastAsia="Calibri"/>
                <w:lang w:eastAsia="uk-UA"/>
              </w:rPr>
              <w:t xml:space="preserve">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bCs/>
                <w:u w:val="single"/>
                <w:lang w:eastAsia="uk-UA"/>
              </w:rPr>
            </w:pPr>
            <w:r>
              <w:rPr>
                <w:rFonts w:eastAsia="Calibri"/>
                <w:b/>
                <w:bCs/>
                <w:u w:val="single"/>
                <w:lang w:eastAsia="uk-UA"/>
              </w:rPr>
              <w:t>12 680,00</w:t>
            </w:r>
          </w:p>
          <w:p w:rsidR="00304DA1" w:rsidRDefault="00304DA1">
            <w:pPr>
              <w:jc w:val="center"/>
              <w:rPr>
                <w:rFonts w:eastAsia="Calibri"/>
                <w:lang w:eastAsia="uk-UA"/>
              </w:rPr>
            </w:pPr>
          </w:p>
        </w:tc>
      </w:tr>
      <w:tr w:rsidR="00304DA1">
        <w:trPr>
          <w:cantSplit/>
          <w:trHeight w:val="759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spacing w:after="60"/>
              <w:rPr>
                <w:rFonts w:hint="eastAsia"/>
              </w:rPr>
            </w:pPr>
            <w:r>
              <w:rPr>
                <w:rFonts w:eastAsia="Calibri"/>
                <w:b/>
                <w:bCs/>
              </w:rPr>
              <w:t xml:space="preserve">Залишок коштів на поточному рахунку виборчого фонду </w:t>
            </w:r>
            <w:r>
              <w:rPr>
                <w:rFonts w:eastAsia="Calibri"/>
                <w:b/>
                <w:bCs/>
              </w:rPr>
              <w:br/>
            </w:r>
            <w:r>
              <w:rPr>
                <w:rFonts w:eastAsia="Calibri"/>
                <w:bCs/>
              </w:rPr>
              <w:t>(2 + 3 + 4 + 9 + 12 – 2000 – 3000 – 40</w:t>
            </w:r>
            <w:r>
              <w:rPr>
                <w:rFonts w:eastAsia="Calibri"/>
                <w:bCs/>
              </w:rPr>
              <w:t>00 – 5000 – 6000 – 1000)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spacing w:after="6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</w:tc>
      </w:tr>
      <w:tr w:rsidR="00304DA1">
        <w:trPr>
          <w:cantSplit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lang w:eastAsia="uk-UA"/>
              </w:rPr>
            </w:pPr>
            <w:r>
              <w:rPr>
                <w:rFonts w:eastAsia="Calibri"/>
                <w:b/>
                <w:lang w:eastAsia="uk-UA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0</w:t>
            </w:r>
          </w:p>
        </w:tc>
      </w:tr>
    </w:tbl>
    <w:p w:rsidR="00304DA1" w:rsidRDefault="0091100A">
      <w:pPr>
        <w:jc w:val="right"/>
        <w:rPr>
          <w:rFonts w:hint="eastAsia"/>
        </w:rPr>
      </w:pPr>
      <w:r>
        <w:rPr>
          <w:rFonts w:eastAsia="Calibri"/>
        </w:rPr>
        <w:t>Звіт подано "12" липня</w:t>
      </w:r>
      <w:r>
        <w:rPr>
          <w:rFonts w:eastAsia="Calibri"/>
          <w:lang w:val="ru-RU"/>
        </w:rPr>
        <w:t xml:space="preserve"> </w:t>
      </w:r>
      <w:r>
        <w:rPr>
          <w:rFonts w:eastAsia="Calibri"/>
        </w:rPr>
        <w:t>2019 року</w:t>
      </w:r>
    </w:p>
    <w:p w:rsidR="00304DA1" w:rsidRDefault="0091100A">
      <w:pPr>
        <w:rPr>
          <w:rFonts w:hint="eastAsia"/>
        </w:rPr>
      </w:pPr>
      <w:r>
        <w:rPr>
          <w:rFonts w:eastAsia="Calibri"/>
          <w:color w:val="000000"/>
        </w:rPr>
        <w:t xml:space="preserve">Розпорядник коштів </w:t>
      </w:r>
      <w:r>
        <w:rPr>
          <w:rFonts w:eastAsia="Calibri"/>
          <w:color w:val="000000"/>
        </w:rPr>
        <w:br/>
        <w:t xml:space="preserve">поточного рахунку 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t xml:space="preserve">виборчого фонду                              ___________                                  </w:t>
      </w:r>
      <w:r>
        <w:rPr>
          <w:rFonts w:eastAsia="Calibri"/>
          <w:b/>
          <w:bCs/>
          <w:color w:val="000000"/>
        </w:rPr>
        <w:t>Танасійчук Ю.І.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  <w:sz w:val="18"/>
          <w:szCs w:val="18"/>
        </w:rPr>
        <w:t xml:space="preserve">                                                                                       (підпис)</w:t>
      </w:r>
      <w:r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304DA1" w:rsidRDefault="00304DA1">
      <w:pPr>
        <w:rPr>
          <w:rFonts w:eastAsia="Calibri"/>
          <w:color w:val="000000"/>
          <w:sz w:val="20"/>
          <w:szCs w:val="28"/>
        </w:rPr>
      </w:pPr>
    </w:p>
    <w:p w:rsidR="00304DA1" w:rsidRDefault="00304DA1">
      <w:pPr>
        <w:rPr>
          <w:rFonts w:eastAsia="Calibri"/>
          <w:color w:val="000000"/>
          <w:szCs w:val="28"/>
        </w:rPr>
      </w:pPr>
    </w:p>
    <w:p w:rsidR="00304DA1" w:rsidRDefault="0091100A">
      <w:pPr>
        <w:rPr>
          <w:rFonts w:hint="eastAsia"/>
          <w:b/>
          <w:i/>
          <w:szCs w:val="28"/>
        </w:rPr>
      </w:pPr>
      <w:r>
        <w:rPr>
          <w:b/>
          <w:i/>
          <w:szCs w:val="28"/>
        </w:rPr>
        <w:t xml:space="preserve">         </w:t>
      </w:r>
      <w:r>
        <w:rPr>
          <w:rFonts w:eastAsia="Calibri"/>
          <w:b/>
          <w:i/>
          <w:color w:val="000000"/>
          <w:lang w:eastAsia="uk-UA"/>
        </w:rPr>
        <w:t>Додаток 8</w:t>
      </w:r>
    </w:p>
    <w:p w:rsidR="00304DA1" w:rsidRDefault="0091100A">
      <w:pPr>
        <w:ind w:left="4253"/>
        <w:jc w:val="center"/>
        <w:rPr>
          <w:rFonts w:eastAsia="Calibri"/>
          <w:b/>
          <w:i/>
          <w:color w:val="000000"/>
          <w:lang w:eastAsia="uk-UA"/>
        </w:rPr>
      </w:pPr>
      <w:r>
        <w:rPr>
          <w:rFonts w:eastAsia="Calibri"/>
          <w:b/>
          <w:i/>
          <w:color w:val="000000"/>
          <w:lang w:eastAsia="uk-UA"/>
        </w:rPr>
        <w:t xml:space="preserve">до постанови Центральної виборчої комісії </w:t>
      </w:r>
      <w:r>
        <w:rPr>
          <w:rFonts w:eastAsia="Calibri"/>
          <w:b/>
          <w:i/>
          <w:color w:val="000000"/>
          <w:lang w:eastAsia="uk-UA"/>
        </w:rPr>
        <w:br/>
        <w:t>від 14 червня 2019 року № 1010</w:t>
      </w:r>
    </w:p>
    <w:p w:rsidR="00304DA1" w:rsidRDefault="00304DA1">
      <w:pPr>
        <w:ind w:left="4678"/>
        <w:jc w:val="center"/>
        <w:rPr>
          <w:rFonts w:eastAsia="Calibri"/>
          <w:b/>
          <w:i/>
          <w:color w:val="000000"/>
          <w:szCs w:val="28"/>
          <w:lang w:eastAsia="uk-UA"/>
        </w:rPr>
      </w:pPr>
    </w:p>
    <w:p w:rsidR="00304DA1" w:rsidRDefault="0091100A">
      <w:pPr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</w:r>
      <w:r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>
        <w:rPr>
          <w:rFonts w:eastAsia="Calibri"/>
          <w:b/>
          <w:szCs w:val="28"/>
          <w:lang w:eastAsia="uk-UA"/>
        </w:rPr>
        <w:br/>
        <w:t xml:space="preserve"> кандидата в</w:t>
      </w:r>
      <w:r>
        <w:rPr>
          <w:rFonts w:eastAsia="Calibri"/>
          <w:b/>
          <w:szCs w:val="28"/>
          <w:lang w:eastAsia="uk-UA"/>
        </w:rPr>
        <w:t xml:space="preserve"> народні депутати України </w:t>
      </w:r>
      <w:r>
        <w:rPr>
          <w:rFonts w:eastAsia="Calibri"/>
          <w:b/>
          <w:szCs w:val="28"/>
          <w:lang w:eastAsia="uk-UA"/>
        </w:rPr>
        <w:br/>
        <w:t>в одномандатному виборчому окрузі № 126 (форми № 4)</w:t>
      </w:r>
    </w:p>
    <w:p w:rsidR="00304DA1" w:rsidRDefault="00304DA1">
      <w:pPr>
        <w:jc w:val="center"/>
        <w:rPr>
          <w:rFonts w:eastAsia="Calibri"/>
          <w:b/>
          <w:szCs w:val="28"/>
          <w:lang w:eastAsia="uk-UA"/>
        </w:rPr>
      </w:pPr>
    </w:p>
    <w:p w:rsidR="00304DA1" w:rsidRDefault="0091100A">
      <w:pPr>
        <w:jc w:val="center"/>
        <w:rPr>
          <w:rFonts w:eastAsia="Calibri"/>
          <w:b/>
          <w:color w:val="000000"/>
          <w:szCs w:val="28"/>
          <w:lang w:eastAsia="uk-UA"/>
        </w:rPr>
      </w:pPr>
      <w:r>
        <w:rPr>
          <w:rFonts w:eastAsia="Calibri"/>
          <w:b/>
          <w:color w:val="000000"/>
          <w:szCs w:val="28"/>
          <w:lang w:eastAsia="uk-UA"/>
        </w:rPr>
        <w:t>_________</w:t>
      </w:r>
      <w:r>
        <w:rPr>
          <w:rFonts w:eastAsia="Calibri"/>
          <w:b/>
          <w:color w:val="000000"/>
          <w:szCs w:val="28"/>
          <w:u w:val="single"/>
          <w:lang w:eastAsia="uk-UA"/>
        </w:rPr>
        <w:t>проміжний</w:t>
      </w:r>
      <w:r>
        <w:rPr>
          <w:rFonts w:eastAsia="Calibri"/>
          <w:b/>
          <w:color w:val="000000"/>
          <w:szCs w:val="28"/>
          <w:lang w:eastAsia="uk-UA"/>
        </w:rPr>
        <w:t>_________</w:t>
      </w:r>
    </w:p>
    <w:p w:rsidR="00304DA1" w:rsidRDefault="0091100A">
      <w:pPr>
        <w:jc w:val="center"/>
        <w:rPr>
          <w:rFonts w:eastAsia="Calibri"/>
          <w:color w:val="000000"/>
          <w:sz w:val="18"/>
          <w:szCs w:val="18"/>
          <w:lang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304DA1" w:rsidRDefault="0091100A">
      <w:pPr>
        <w:jc w:val="center"/>
        <w:rPr>
          <w:rFonts w:hint="eastAsi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lang w:eastAsia="uk-UA"/>
        </w:rPr>
        <w:t>за період з "</w:t>
      </w:r>
      <w:r>
        <w:rPr>
          <w:rFonts w:eastAsia="Calibri"/>
          <w:color w:val="000000"/>
          <w:lang w:val="ru-RU" w:eastAsia="uk-UA"/>
        </w:rPr>
        <w:t>24</w:t>
      </w:r>
      <w:r>
        <w:rPr>
          <w:rFonts w:eastAsia="Calibri"/>
          <w:color w:val="000000"/>
          <w:lang w:eastAsia="uk-UA"/>
        </w:rPr>
        <w:t>"</w:t>
      </w:r>
      <w:r>
        <w:rPr>
          <w:rFonts w:eastAsia="Calibri"/>
          <w:color w:val="000000"/>
          <w:lang w:val="ru-RU" w:eastAsia="uk-UA"/>
        </w:rPr>
        <w:t xml:space="preserve"> </w:t>
      </w:r>
      <w:r>
        <w:rPr>
          <w:rFonts w:eastAsia="Calibri"/>
          <w:color w:val="000000"/>
          <w:lang w:eastAsia="uk-UA"/>
        </w:rPr>
        <w:t xml:space="preserve">червня 2019 року до "10" липня 2019 року </w:t>
      </w:r>
    </w:p>
    <w:p w:rsidR="00304DA1" w:rsidRDefault="0091100A">
      <w:pPr>
        <w:spacing w:before="280" w:line="228" w:lineRule="auto"/>
        <w:jc w:val="center"/>
        <w:rPr>
          <w:rFonts w:hint="eastAsia"/>
        </w:rPr>
      </w:pPr>
      <w:r>
        <w:rPr>
          <w:rFonts w:eastAsia="Calibri"/>
          <w:color w:val="000000"/>
        </w:rPr>
        <w:t>__________________</w:t>
      </w:r>
      <w:r>
        <w:rPr>
          <w:rFonts w:eastAsia="Calibri"/>
          <w:b/>
          <w:color w:val="000000"/>
          <w:u w:val="single"/>
        </w:rPr>
        <w:t>Хміль Михайло Михайлович</w:t>
      </w:r>
      <w:r>
        <w:rPr>
          <w:rFonts w:eastAsia="Calibri"/>
          <w:color w:val="000000"/>
        </w:rPr>
        <w:t>__________________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</w:r>
      <w:r>
        <w:rPr>
          <w:rFonts w:eastAsia="Calibri"/>
          <w:color w:val="000000"/>
          <w:sz w:val="18"/>
          <w:szCs w:val="18"/>
        </w:rPr>
        <w:br/>
      </w:r>
    </w:p>
    <w:p w:rsidR="00304DA1" w:rsidRDefault="0091100A">
      <w:pPr>
        <w:spacing w:before="280" w:line="228" w:lineRule="auto"/>
        <w:jc w:val="center"/>
        <w:rPr>
          <w:rFonts w:hint="eastAsia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АКЦІОНЕРНЕ ТОВАРИСТВО КОМЕРЦІЙНИЙ БАНК </w:t>
      </w:r>
    </w:p>
    <w:p w:rsidR="00304DA1" w:rsidRDefault="0091100A">
      <w:pPr>
        <w:spacing w:before="280" w:line="228" w:lineRule="auto"/>
        <w:jc w:val="center"/>
        <w:rPr>
          <w:rFonts w:hint="eastAsia"/>
        </w:rPr>
      </w:pPr>
      <w:r>
        <w:rPr>
          <w:rFonts w:ascii="Times New Roman" w:eastAsia="Calibri" w:hAnsi="Times New Roman"/>
          <w:b/>
          <w:bCs/>
          <w:color w:val="000000"/>
        </w:rPr>
        <w:t>«ПРИВАТБАНК»</w:t>
      </w:r>
      <w:r>
        <w:rPr>
          <w:rFonts w:ascii="Times New Roman" w:eastAsia="Calibri" w:hAnsi="Times New Roman"/>
          <w:b/>
          <w:bCs/>
          <w:color w:val="000000"/>
        </w:rPr>
        <w:t xml:space="preserve"> , </w:t>
      </w:r>
    </w:p>
    <w:p w:rsidR="00304DA1" w:rsidRDefault="0091100A">
      <w:pPr>
        <w:spacing w:before="280" w:line="228" w:lineRule="auto"/>
        <w:jc w:val="center"/>
        <w:rPr>
          <w:rFonts w:hint="eastAsia"/>
        </w:rPr>
      </w:pPr>
      <w:r>
        <w:rPr>
          <w:rFonts w:ascii="Times New Roman" w:eastAsia="Calibri" w:hAnsi="Times New Roman"/>
          <w:b/>
          <w:bCs/>
          <w:color w:val="000000"/>
        </w:rPr>
        <w:t xml:space="preserve">код банку </w:t>
      </w:r>
      <w:r>
        <w:rPr>
          <w:rFonts w:ascii="Times New Roman" w:eastAsia="Calibri" w:hAnsi="Times New Roman"/>
          <w:b/>
          <w:bCs/>
          <w:color w:val="000000"/>
        </w:rPr>
        <w:t>305299</w:t>
      </w:r>
      <w:r>
        <w:rPr>
          <w:rFonts w:ascii="Times New Roman" w:eastAsia="Calibri" w:hAnsi="Times New Roman"/>
          <w:b/>
          <w:bCs/>
          <w:color w:val="000000"/>
        </w:rPr>
        <w:t xml:space="preserve"> , № 26433053700402 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304DA1" w:rsidRDefault="0091100A">
      <w:pPr>
        <w:spacing w:before="280" w:after="280"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________________________</w:t>
      </w:r>
      <w:r>
        <w:rPr>
          <w:rFonts w:eastAsia="Calibri"/>
          <w:color w:val="000000"/>
        </w:rPr>
        <w:t>_____________________________________</w:t>
      </w:r>
    </w:p>
    <w:p w:rsidR="00304DA1" w:rsidRDefault="0091100A">
      <w:pPr>
        <w:keepNext/>
        <w:spacing w:before="120" w:after="120"/>
        <w:jc w:val="center"/>
        <w:outlineLvl w:val="2"/>
        <w:rPr>
          <w:rFonts w:hint="eastAsia"/>
        </w:rPr>
      </w:pPr>
      <w:r>
        <w:rPr>
          <w:rFonts w:eastAsia="Calibri"/>
          <w:b/>
          <w:bCs/>
          <w:color w:val="000000"/>
          <w:lang w:eastAsia="uk-UA"/>
        </w:rPr>
        <w:t xml:space="preserve">1. Відомості про надходження на поточний рахунок власних коштів </w:t>
      </w:r>
      <w:r>
        <w:rPr>
          <w:rFonts w:eastAsia="Calibri"/>
          <w:b/>
          <w:bCs/>
          <w:color w:val="000000"/>
          <w:lang w:eastAsia="uk-UA"/>
        </w:rPr>
        <w:br/>
        <w:t>кандидата в народні депутати України</w:t>
      </w:r>
      <w:r>
        <w:rPr>
          <w:rFonts w:eastAsia="Calibri"/>
          <w:b/>
          <w:bCs/>
          <w:color w:val="000000"/>
          <w:lang w:eastAsia="uk-UA"/>
        </w:rPr>
        <w:br/>
      </w:r>
      <w:r>
        <w:t>(код статті 2)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01"/>
        <w:gridCol w:w="2823"/>
        <w:gridCol w:w="2823"/>
        <w:gridCol w:w="2833"/>
      </w:tblGrid>
      <w:tr w:rsidR="00304DA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304DA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27.06.19</w:t>
            </w:r>
          </w:p>
          <w:p w:rsidR="00304DA1" w:rsidRDefault="00304DA1">
            <w:pPr>
              <w:keepNext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pStyle w:val="a8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@2PL052639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DA1" w:rsidRDefault="0091100A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50 000,00</w:t>
            </w:r>
          </w:p>
        </w:tc>
      </w:tr>
      <w:tr w:rsidR="00304DA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snapToGrid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snapToGrid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--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50 000,00</w:t>
            </w:r>
          </w:p>
        </w:tc>
      </w:tr>
    </w:tbl>
    <w:p w:rsidR="00304DA1" w:rsidRDefault="0091100A">
      <w:pPr>
        <w:keepNext/>
        <w:numPr>
          <w:ilvl w:val="0"/>
          <w:numId w:val="1"/>
        </w:numPr>
        <w:spacing w:before="120"/>
        <w:jc w:val="center"/>
        <w:outlineLvl w:val="2"/>
        <w:rPr>
          <w:rFonts w:hint="eastAsia"/>
        </w:rPr>
      </w:pPr>
      <w:r>
        <w:rPr>
          <w:rFonts w:eastAsia="Calibri"/>
          <w:b/>
          <w:bCs/>
          <w:color w:val="000000"/>
          <w:lang w:eastAsia="uk-UA"/>
        </w:rPr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lang w:eastAsia="uk-UA"/>
        </w:rPr>
        <w:br/>
        <w:t xml:space="preserve">добровільних внесків </w:t>
      </w:r>
      <w:r>
        <w:rPr>
          <w:b/>
          <w:bCs/>
          <w:color w:val="000000"/>
          <w:lang w:eastAsia="uk-UA"/>
        </w:rPr>
        <w:t>юридичних осіб</w:t>
      </w:r>
      <w:r>
        <w:rPr>
          <w:rFonts w:eastAsia="Calibri"/>
          <w:b/>
          <w:bCs/>
          <w:color w:val="000000"/>
          <w:lang w:eastAsia="uk-UA"/>
        </w:rPr>
        <w:t xml:space="preserve">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>(код статті 3)</w:t>
      </w:r>
    </w:p>
    <w:p w:rsidR="00304DA1" w:rsidRDefault="00304DA1">
      <w:pPr>
        <w:rPr>
          <w:rFonts w:eastAsia="Calibri"/>
          <w:bCs/>
          <w:color w:val="000000"/>
          <w:lang w:eastAsia="uk-UA"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"/>
        <w:gridCol w:w="1556"/>
        <w:gridCol w:w="1418"/>
        <w:gridCol w:w="1417"/>
        <w:gridCol w:w="1418"/>
        <w:gridCol w:w="1417"/>
        <w:gridCol w:w="1428"/>
      </w:tblGrid>
      <w:tr w:rsidR="00304DA1">
        <w:trPr>
          <w:trHeight w:val="9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платника (ЄДРПОУ)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4DA1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04.07.2019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 “СКРИНЯ ПЛЮС”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Львів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36545108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25000,00</w:t>
            </w:r>
          </w:p>
        </w:tc>
      </w:tr>
      <w:tr w:rsidR="00304DA1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--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25000,00</w:t>
            </w:r>
          </w:p>
        </w:tc>
      </w:tr>
    </w:tbl>
    <w:p w:rsidR="00304DA1" w:rsidRDefault="00304DA1">
      <w:pPr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304DA1" w:rsidRDefault="0091100A">
      <w:pPr>
        <w:keepNext/>
        <w:numPr>
          <w:ilvl w:val="0"/>
          <w:numId w:val="1"/>
        </w:numPr>
        <w:spacing w:before="120"/>
        <w:jc w:val="center"/>
        <w:outlineLvl w:val="2"/>
        <w:rPr>
          <w:rFonts w:hint="eastAsia"/>
        </w:rPr>
      </w:pPr>
      <w:r>
        <w:rPr>
          <w:rFonts w:eastAsia="Calibri"/>
          <w:b/>
          <w:bCs/>
          <w:color w:val="000000"/>
          <w:lang w:eastAsia="uk-UA"/>
        </w:rPr>
        <w:lastRenderedPageBreak/>
        <w:t xml:space="preserve">Відомості про надходження на поточний рахунок </w:t>
      </w:r>
      <w:r>
        <w:rPr>
          <w:rFonts w:eastAsia="Calibri"/>
          <w:b/>
          <w:bCs/>
          <w:color w:val="000000"/>
          <w:lang w:eastAsia="uk-UA"/>
        </w:rPr>
        <w:br/>
        <w:t xml:space="preserve">добровільних внесків фізичних осіб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>(код надходження коштів 4)</w:t>
      </w:r>
    </w:p>
    <w:p w:rsidR="00304DA1" w:rsidRDefault="00304DA1">
      <w:pPr>
        <w:keepNext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7"/>
        <w:gridCol w:w="1185"/>
        <w:gridCol w:w="1203"/>
        <w:gridCol w:w="1702"/>
        <w:gridCol w:w="1178"/>
        <w:gridCol w:w="1131"/>
        <w:gridCol w:w="1212"/>
        <w:gridCol w:w="1138"/>
      </w:tblGrid>
      <w:tr w:rsidR="00304DA1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 внеску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грн)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27-06-2019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@2PL409627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ГРИЦАЛИК МИХАЙЛО</w:t>
            </w:r>
            <w:r>
              <w:rPr>
                <w:sz w:val="16"/>
                <w:szCs w:val="16"/>
              </w:rPr>
              <w:br/>
              <w:t>ЄВГЕНОВИЧ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м. Львів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10 000,00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27-06-2019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@2PL434521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КОСТIВ ТАРАС</w:t>
            </w:r>
            <w:r>
              <w:rPr>
                <w:sz w:val="16"/>
                <w:szCs w:val="16"/>
              </w:rPr>
              <w:br/>
              <w:t>БОГДАНОВИЧ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Львівська область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10 000,00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27-06-</w:t>
            </w:r>
            <w:r>
              <w:rPr>
                <w:sz w:val="16"/>
                <w:szCs w:val="16"/>
              </w:rPr>
              <w:br/>
              <w:t xml:space="preserve">2019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@2PL398288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МАНДЗЮК НАЗАР</w:t>
            </w:r>
            <w:r>
              <w:rPr>
                <w:sz w:val="16"/>
                <w:szCs w:val="16"/>
              </w:rPr>
              <w:br/>
              <w:t>ЯРОСЛАВОВИЧ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Львівська область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10000,00</w:t>
            </w:r>
          </w:p>
        </w:tc>
      </w:tr>
      <w:tr w:rsidR="00304DA1">
        <w:trPr>
          <w:cantSplit/>
          <w:trHeight w:val="10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27-06-</w:t>
            </w:r>
            <w:r>
              <w:rPr>
                <w:sz w:val="16"/>
                <w:szCs w:val="16"/>
              </w:rPr>
              <w:br/>
              <w:t xml:space="preserve">2019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@2PL989137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ТАНАСIЙЧУК ЮРIЙ</w:t>
            </w:r>
            <w:r>
              <w:rPr>
                <w:sz w:val="16"/>
                <w:szCs w:val="16"/>
              </w:rPr>
              <w:br/>
              <w:t>IВАНОВИЧ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Львівська область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uk-UA"/>
              </w:rPr>
              <w:t>20000,00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27-06-</w:t>
            </w:r>
            <w:r>
              <w:rPr>
                <w:sz w:val="16"/>
                <w:szCs w:val="16"/>
              </w:rPr>
              <w:br/>
              <w:t xml:space="preserve">2019 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@2PL025230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СЕНИК ВАСИЛЬ</w:t>
            </w:r>
            <w:r>
              <w:rPr>
                <w:sz w:val="16"/>
                <w:szCs w:val="16"/>
              </w:rPr>
              <w:br/>
              <w:t>МИРОСЛАВОВИЧ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м. Львів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75000,00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01-07- 2019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@2PL411753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РАБЕЦЬ ВIКТОР МИРОСЛАВОВИЧ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м. Львів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10 000,00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01-07-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2019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@2PL431032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НАГIРНИЙ РОМАН</w:t>
            </w:r>
            <w:r>
              <w:rPr>
                <w:sz w:val="16"/>
                <w:szCs w:val="16"/>
              </w:rPr>
              <w:br/>
              <w:t>МИХАЙЛОВИЧ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м. Львів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28 600,00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01-07-</w:t>
            </w:r>
            <w:r>
              <w:rPr>
                <w:sz w:val="16"/>
                <w:szCs w:val="16"/>
              </w:rPr>
              <w:br/>
              <w:t xml:space="preserve">2019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@2PL567315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ПИЛИПЕЦЬ ЮРIЙ</w:t>
            </w:r>
            <w:r>
              <w:rPr>
                <w:sz w:val="16"/>
                <w:szCs w:val="16"/>
              </w:rPr>
              <w:br/>
              <w:t>ВАСИЛЬОВИЧ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Львівська область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52000,00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02-07-</w:t>
            </w:r>
            <w:r>
              <w:rPr>
                <w:sz w:val="16"/>
                <w:szCs w:val="16"/>
              </w:rPr>
              <w:br/>
              <w:t xml:space="preserve">2019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@2PL663063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ФIЛIПЕНКО ГАННА</w:t>
            </w:r>
            <w:r>
              <w:rPr>
                <w:sz w:val="16"/>
                <w:szCs w:val="16"/>
              </w:rPr>
              <w:br/>
              <w:t>ВОЛОДИМИРIВНА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Київ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25000,00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02-07-</w:t>
            </w:r>
            <w:r>
              <w:rPr>
                <w:sz w:val="16"/>
                <w:szCs w:val="16"/>
              </w:rPr>
              <w:br/>
              <w:t xml:space="preserve">2019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@2PL722041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ЯКИМIВ АНДРIЙ</w:t>
            </w:r>
            <w:r>
              <w:rPr>
                <w:sz w:val="16"/>
                <w:szCs w:val="16"/>
              </w:rPr>
              <w:br/>
              <w:t>IГОРОВИЧ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Львівська область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03-07-</w:t>
            </w:r>
            <w:r>
              <w:rPr>
                <w:sz w:val="16"/>
                <w:szCs w:val="16"/>
              </w:rPr>
              <w:br/>
              <w:t xml:space="preserve">2019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@2PL471041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ТАНАСIЙЧУК ЮРIЙ</w:t>
            </w:r>
            <w:r>
              <w:rPr>
                <w:sz w:val="16"/>
                <w:szCs w:val="16"/>
              </w:rPr>
              <w:br/>
              <w:t>IВАНОВИЧ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Львівська область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15000,00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04-07-</w:t>
            </w:r>
            <w:r>
              <w:rPr>
                <w:sz w:val="16"/>
                <w:szCs w:val="16"/>
              </w:rPr>
              <w:br/>
              <w:t>2019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@2PL883930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РОМАНИК ЯРИНА</w:t>
            </w:r>
            <w:r>
              <w:rPr>
                <w:sz w:val="16"/>
                <w:szCs w:val="16"/>
              </w:rPr>
              <w:br/>
              <w:t>IВАНIВНА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Львів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 xml:space="preserve">10 500,00 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04-07-</w:t>
            </w:r>
            <w:r>
              <w:rPr>
                <w:sz w:val="16"/>
                <w:szCs w:val="16"/>
              </w:rPr>
              <w:br/>
              <w:t xml:space="preserve">2019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@2PL881563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БОЙКО НАТАЛЯ</w:t>
            </w:r>
            <w:r>
              <w:rPr>
                <w:sz w:val="16"/>
                <w:szCs w:val="16"/>
              </w:rPr>
              <w:br/>
              <w:t>МИХАЙЛIВНА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Львів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10500,00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04-07-</w:t>
            </w:r>
            <w:r>
              <w:rPr>
                <w:sz w:val="16"/>
                <w:szCs w:val="16"/>
              </w:rPr>
              <w:br/>
              <w:t xml:space="preserve">2019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@2PL980966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ВОСТРИХ ОЛЕГ</w:t>
            </w:r>
            <w:r>
              <w:rPr>
                <w:sz w:val="16"/>
                <w:szCs w:val="16"/>
              </w:rPr>
              <w:br/>
              <w:t>ЮРIЙОВИЧ;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Київська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60000,00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05-07-</w:t>
            </w:r>
            <w:r>
              <w:rPr>
                <w:sz w:val="16"/>
                <w:szCs w:val="16"/>
              </w:rPr>
              <w:br/>
              <w:t xml:space="preserve">2019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@2PL830795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НОГА МАРКIЯН</w:t>
            </w:r>
            <w:r>
              <w:rPr>
                <w:sz w:val="16"/>
                <w:szCs w:val="16"/>
              </w:rPr>
              <w:br/>
              <w:t>АНДРIЙОВИЧ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львів</w:t>
            </w:r>
            <w:proofErr w:type="spellEnd"/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08-07-</w:t>
            </w:r>
            <w:r>
              <w:rPr>
                <w:sz w:val="16"/>
                <w:szCs w:val="16"/>
              </w:rPr>
              <w:br/>
              <w:t xml:space="preserve">2019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@2PL049623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НОГА МАРКIЯН</w:t>
            </w:r>
            <w:r>
              <w:rPr>
                <w:sz w:val="16"/>
                <w:szCs w:val="16"/>
              </w:rPr>
              <w:br/>
              <w:t>АНДРIЙОВИЧ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львів</w:t>
            </w:r>
            <w:proofErr w:type="spellEnd"/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10000,00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08-07-</w:t>
            </w:r>
            <w:r>
              <w:rPr>
                <w:sz w:val="16"/>
                <w:szCs w:val="16"/>
              </w:rPr>
              <w:br/>
              <w:t xml:space="preserve">2019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@2PL052276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ЧОРНИЙ ОЛЕКСАНДР</w:t>
            </w:r>
            <w:r>
              <w:rPr>
                <w:sz w:val="16"/>
                <w:szCs w:val="16"/>
              </w:rPr>
              <w:br/>
              <w:t>ВОЛОДИМИРОВИЧ;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Місто Львів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30000,00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09-07-</w:t>
            </w:r>
            <w:r>
              <w:rPr>
                <w:sz w:val="16"/>
                <w:szCs w:val="16"/>
              </w:rPr>
              <w:br/>
              <w:t xml:space="preserve">2019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@2PL713943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НОГА МАРКIЯН</w:t>
            </w:r>
            <w:r>
              <w:rPr>
                <w:sz w:val="16"/>
                <w:szCs w:val="16"/>
              </w:rPr>
              <w:br/>
              <w:t>АНДРIЙОВИЧ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</w:t>
            </w:r>
            <w:proofErr w:type="spellStart"/>
            <w:r>
              <w:rPr>
                <w:sz w:val="16"/>
                <w:szCs w:val="16"/>
              </w:rPr>
              <w:t>львів</w:t>
            </w:r>
            <w:proofErr w:type="spellEnd"/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09-07-</w:t>
            </w:r>
            <w:r>
              <w:rPr>
                <w:sz w:val="16"/>
                <w:szCs w:val="16"/>
              </w:rPr>
              <w:br/>
              <w:t xml:space="preserve">2019 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@2PL773670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ОЧЕРКЛЕВИЧ МАРIЯ</w:t>
            </w:r>
            <w:r>
              <w:rPr>
                <w:sz w:val="16"/>
                <w:szCs w:val="16"/>
              </w:rPr>
              <w:br/>
              <w:t>ПЕТРIВНА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Львіська</w:t>
            </w:r>
            <w:proofErr w:type="spellEnd"/>
            <w:r>
              <w:rPr>
                <w:sz w:val="16"/>
                <w:szCs w:val="16"/>
              </w:rPr>
              <w:t xml:space="preserve"> область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20000,00</w:t>
            </w:r>
          </w:p>
        </w:tc>
      </w:tr>
      <w:tr w:rsidR="00304DA1">
        <w:trPr>
          <w:cantSplit/>
        </w:trPr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ВСЬОГО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304DA1">
            <w:pPr>
              <w:pStyle w:val="a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pStyle w:val="a8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502 600,00</w:t>
            </w:r>
          </w:p>
        </w:tc>
      </w:tr>
    </w:tbl>
    <w:p w:rsidR="00304DA1" w:rsidRDefault="00304DA1">
      <w:pPr>
        <w:jc w:val="center"/>
        <w:rPr>
          <w:rFonts w:eastAsia="Calibri"/>
          <w:b/>
          <w:szCs w:val="28"/>
          <w:lang w:eastAsia="uk-UA"/>
        </w:rPr>
      </w:pPr>
    </w:p>
    <w:p w:rsidR="00304DA1" w:rsidRDefault="00304DA1">
      <w:pPr>
        <w:jc w:val="center"/>
        <w:rPr>
          <w:rFonts w:eastAsia="Calibri"/>
          <w:b/>
          <w:szCs w:val="28"/>
          <w:lang w:eastAsia="uk-UA"/>
        </w:rPr>
      </w:pPr>
    </w:p>
    <w:p w:rsidR="00304DA1" w:rsidRDefault="0091100A">
      <w:pPr>
        <w:jc w:val="center"/>
        <w:rPr>
          <w:rFonts w:hint="eastAsia"/>
        </w:rPr>
      </w:pPr>
      <w:r>
        <w:rPr>
          <w:rFonts w:eastAsia="Calibri"/>
          <w:b/>
          <w:szCs w:val="28"/>
          <w:lang w:eastAsia="uk-UA"/>
        </w:rPr>
        <w:t xml:space="preserve">4. Відомості про надходження на поточний рахунок внесків </w:t>
      </w:r>
      <w:r>
        <w:rPr>
          <w:rFonts w:eastAsia="Calibri"/>
          <w:b/>
          <w:szCs w:val="28"/>
          <w:lang w:eastAsia="uk-UA"/>
        </w:rPr>
        <w:br/>
      </w:r>
      <w:r>
        <w:rPr>
          <w:b/>
          <w:lang w:eastAsia="uk-UA"/>
        </w:rPr>
        <w:t>юридичних осіб</w:t>
      </w:r>
      <w:r>
        <w:rPr>
          <w:rFonts w:eastAsia="Calibri"/>
          <w:b/>
          <w:szCs w:val="28"/>
          <w:lang w:eastAsia="uk-UA"/>
        </w:rPr>
        <w:t xml:space="preserve">, </w:t>
      </w:r>
      <w:r>
        <w:rPr>
          <w:rFonts w:eastAsia="Calibri"/>
          <w:b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04DA1" w:rsidRDefault="0091100A">
      <w:pPr>
        <w:jc w:val="center"/>
        <w:rPr>
          <w:rFonts w:eastAsia="Calibri"/>
          <w:szCs w:val="28"/>
          <w:lang w:eastAsia="uk-UA"/>
        </w:rPr>
      </w:pPr>
      <w:r>
        <w:rPr>
          <w:rFonts w:eastAsia="Calibri"/>
          <w:szCs w:val="28"/>
          <w:lang w:eastAsia="uk-UA"/>
        </w:rPr>
        <w:t>(код статті 10)</w:t>
      </w:r>
    </w:p>
    <w:p w:rsidR="00304DA1" w:rsidRDefault="00304DA1">
      <w:pPr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6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3"/>
        <w:gridCol w:w="1447"/>
        <w:gridCol w:w="1682"/>
        <w:gridCol w:w="1577"/>
        <w:gridCol w:w="1985"/>
        <w:gridCol w:w="1242"/>
        <w:gridCol w:w="743"/>
      </w:tblGrid>
      <w:tr w:rsidR="00304DA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4DA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304DA1" w:rsidRDefault="00304DA1">
      <w:pPr>
        <w:jc w:val="center"/>
        <w:rPr>
          <w:rFonts w:eastAsia="Calibri"/>
          <w:color w:val="000000"/>
          <w:sz w:val="20"/>
          <w:lang w:eastAsia="uk-UA"/>
        </w:rPr>
      </w:pPr>
    </w:p>
    <w:p w:rsidR="00304DA1" w:rsidRDefault="0091100A">
      <w:pPr>
        <w:jc w:val="center"/>
        <w:rPr>
          <w:rFonts w:hint="eastAsia"/>
        </w:rPr>
      </w:pPr>
      <w:r>
        <w:rPr>
          <w:rFonts w:eastAsia="Calibri"/>
          <w:b/>
          <w:szCs w:val="28"/>
          <w:lang w:eastAsia="uk-UA"/>
        </w:rPr>
        <w:lastRenderedPageBreak/>
        <w:t xml:space="preserve">5. Відомості про надходження на поточний рахунок внесків </w:t>
      </w:r>
      <w:r>
        <w:rPr>
          <w:rFonts w:eastAsia="Calibri"/>
          <w:b/>
          <w:szCs w:val="28"/>
          <w:lang w:eastAsia="uk-UA"/>
        </w:rPr>
        <w:br/>
      </w:r>
      <w:r>
        <w:rPr>
          <w:b/>
          <w:lang w:eastAsia="uk-UA"/>
        </w:rPr>
        <w:t>фізичних осіб</w:t>
      </w:r>
      <w:r>
        <w:rPr>
          <w:rFonts w:eastAsia="Calibri"/>
          <w:b/>
          <w:szCs w:val="28"/>
          <w:lang w:eastAsia="uk-UA"/>
        </w:rPr>
        <w:t xml:space="preserve">, </w:t>
      </w:r>
      <w:r>
        <w:rPr>
          <w:rFonts w:eastAsia="Calibri"/>
          <w:b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04DA1" w:rsidRDefault="0091100A">
      <w:pPr>
        <w:jc w:val="center"/>
        <w:rPr>
          <w:rFonts w:hint="eastAsia"/>
          <w:szCs w:val="28"/>
          <w:lang w:eastAsia="uk-UA"/>
        </w:rPr>
      </w:pPr>
      <w:r>
        <w:rPr>
          <w:rFonts w:eastAsia="Times New Roman"/>
          <w:szCs w:val="28"/>
          <w:lang w:eastAsia="uk-UA"/>
        </w:rPr>
        <w:t xml:space="preserve"> </w:t>
      </w:r>
      <w:r>
        <w:rPr>
          <w:rFonts w:eastAsia="Calibri"/>
          <w:szCs w:val="28"/>
          <w:lang w:eastAsia="uk-UA"/>
        </w:rPr>
        <w:t>(код статті 10)</w:t>
      </w:r>
    </w:p>
    <w:p w:rsidR="00304DA1" w:rsidRDefault="00304DA1">
      <w:pPr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13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52"/>
      </w:tblGrid>
      <w:tr w:rsidR="00304DA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4DA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304DA1" w:rsidRDefault="00304DA1">
      <w:pPr>
        <w:keepNext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304DA1" w:rsidRDefault="00304DA1">
      <w:pPr>
        <w:rPr>
          <w:rFonts w:eastAsia="Calibri"/>
          <w:b/>
          <w:bCs/>
          <w:color w:val="000000"/>
          <w:sz w:val="10"/>
          <w:lang w:eastAsia="uk-UA"/>
        </w:rPr>
      </w:pPr>
    </w:p>
    <w:p w:rsidR="00304DA1" w:rsidRDefault="0091100A">
      <w:pPr>
        <w:keepNext/>
        <w:jc w:val="center"/>
        <w:outlineLvl w:val="2"/>
        <w:rPr>
          <w:rFonts w:hint="eastAsia"/>
        </w:rPr>
      </w:pPr>
      <w:r>
        <w:rPr>
          <w:rFonts w:eastAsia="Calibri"/>
          <w:b/>
          <w:bCs/>
          <w:lang w:eastAsia="uk-UA"/>
        </w:rPr>
        <w:t xml:space="preserve">6. Відомості про </w:t>
      </w:r>
      <w:r>
        <w:rPr>
          <w:rFonts w:eastAsia="Calibri"/>
          <w:b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04DA1" w:rsidRDefault="0091100A">
      <w:pPr>
        <w:keepNext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Cs/>
          <w:lang w:eastAsia="uk-UA"/>
        </w:rPr>
        <w:t>(код статті 11)</w:t>
      </w:r>
    </w:p>
    <w:p w:rsidR="00304DA1" w:rsidRDefault="00304DA1">
      <w:pPr>
        <w:jc w:val="center"/>
        <w:rPr>
          <w:rFonts w:eastAsia="Calibri"/>
          <w:b/>
          <w:bCs/>
          <w:color w:val="000000"/>
          <w:sz w:val="16"/>
          <w:szCs w:val="16"/>
          <w:lang w:eastAsia="uk-UA"/>
        </w:rPr>
      </w:pPr>
    </w:p>
    <w:tbl>
      <w:tblPr>
        <w:tblW w:w="9585" w:type="dxa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6"/>
        <w:gridCol w:w="1057"/>
        <w:gridCol w:w="1559"/>
        <w:gridCol w:w="1701"/>
        <w:gridCol w:w="1809"/>
        <w:gridCol w:w="1741"/>
        <w:gridCol w:w="752"/>
      </w:tblGrid>
      <w:tr w:rsidR="00304DA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4DA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304DA1" w:rsidRDefault="00304DA1">
      <w:pPr>
        <w:keepNext/>
        <w:jc w:val="center"/>
        <w:outlineLvl w:val="2"/>
        <w:rPr>
          <w:rFonts w:eastAsia="Calibri"/>
          <w:b/>
          <w:bCs/>
          <w:lang w:eastAsia="uk-UA"/>
        </w:rPr>
      </w:pPr>
    </w:p>
    <w:p w:rsidR="00304DA1" w:rsidRDefault="0091100A">
      <w:pPr>
        <w:keepNext/>
        <w:jc w:val="center"/>
        <w:outlineLvl w:val="2"/>
        <w:rPr>
          <w:rFonts w:hint="eastAsia"/>
        </w:rPr>
      </w:pPr>
      <w:r>
        <w:rPr>
          <w:rFonts w:eastAsia="Calibri"/>
          <w:b/>
          <w:bCs/>
          <w:lang w:eastAsia="uk-UA"/>
        </w:rPr>
        <w:t xml:space="preserve">7. Відомості про </w:t>
      </w:r>
      <w:r>
        <w:rPr>
          <w:rFonts w:eastAsia="Calibri"/>
          <w:b/>
          <w:lang w:eastAsia="uk-UA"/>
        </w:rPr>
        <w:t xml:space="preserve">надходження внесків фізичних осіб, розмір яких перевищує </w:t>
      </w:r>
      <w:r>
        <w:rPr>
          <w:rFonts w:eastAsia="Calibri"/>
          <w:b/>
          <w:lang w:eastAsia="uk-UA"/>
        </w:rPr>
        <w:t>розмір, визначений частиною другою статті 50 Закону України "Про вибори народних депутатів України"</w:t>
      </w:r>
    </w:p>
    <w:p w:rsidR="00304DA1" w:rsidRDefault="0091100A">
      <w:pPr>
        <w:keepNext/>
        <w:jc w:val="center"/>
        <w:outlineLvl w:val="2"/>
        <w:rPr>
          <w:rFonts w:hint="eastAsia"/>
          <w:bCs/>
          <w:lang w:eastAsia="uk-UA"/>
        </w:rPr>
      </w:pPr>
      <w:r>
        <w:rPr>
          <w:rFonts w:eastAsia="Times New Roman"/>
          <w:bCs/>
          <w:lang w:eastAsia="uk-UA"/>
        </w:rPr>
        <w:t xml:space="preserve"> </w:t>
      </w:r>
      <w:r>
        <w:rPr>
          <w:rFonts w:eastAsia="Calibri"/>
          <w:bCs/>
          <w:lang w:eastAsia="uk-UA"/>
        </w:rPr>
        <w:t>(код статті 11)</w:t>
      </w:r>
    </w:p>
    <w:p w:rsidR="00304DA1" w:rsidRDefault="00304DA1">
      <w:pPr>
        <w:jc w:val="center"/>
        <w:rPr>
          <w:rFonts w:eastAsia="Calibri"/>
          <w:b/>
          <w:bCs/>
          <w:color w:val="000000"/>
          <w:sz w:val="16"/>
          <w:szCs w:val="16"/>
          <w:lang w:eastAsia="uk-UA"/>
        </w:rPr>
      </w:pPr>
    </w:p>
    <w:tbl>
      <w:tblPr>
        <w:tblW w:w="9585" w:type="dxa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49"/>
      </w:tblGrid>
      <w:tr w:rsidR="00304DA1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район, населений пункт)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4DA1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304DA1" w:rsidRDefault="0091100A">
      <w:pPr>
        <w:keepNext/>
        <w:jc w:val="center"/>
        <w:rPr>
          <w:rFonts w:hint="eastAsia"/>
        </w:rPr>
      </w:pPr>
      <w:r>
        <w:rPr>
          <w:rFonts w:eastAsia="Calibri"/>
          <w:b/>
          <w:color w:val="000000"/>
          <w:lang w:eastAsia="uk-UA"/>
        </w:rPr>
        <w:t xml:space="preserve">8. Відомості про перерахування штрафних </w:t>
      </w:r>
      <w:r>
        <w:rPr>
          <w:rFonts w:eastAsia="Calibri"/>
          <w:b/>
          <w:color w:val="000000"/>
          <w:lang w:eastAsia="uk-UA"/>
        </w:rPr>
        <w:t>санкцій виконавцями</w:t>
      </w:r>
      <w:r>
        <w:rPr>
          <w:rFonts w:eastAsia="Calibri"/>
          <w:b/>
          <w:color w:val="000000"/>
          <w:lang w:eastAsia="uk-UA"/>
        </w:rPr>
        <w:br/>
        <w:t xml:space="preserve">за укладеними </w:t>
      </w:r>
      <w:r>
        <w:rPr>
          <w:rFonts w:eastAsia="Calibri"/>
          <w:b/>
          <w:bCs/>
          <w:color w:val="000000"/>
          <w:lang w:eastAsia="uk-UA"/>
        </w:rPr>
        <w:t>договорами</w:t>
      </w:r>
      <w:r>
        <w:rPr>
          <w:rFonts w:eastAsia="Calibri"/>
          <w:b/>
          <w:color w:val="000000"/>
          <w:lang w:eastAsia="uk-UA"/>
        </w:rPr>
        <w:t xml:space="preserve"> </w:t>
      </w:r>
      <w:r>
        <w:rPr>
          <w:rFonts w:eastAsia="Calibri"/>
          <w:b/>
          <w:color w:val="000000"/>
          <w:lang w:eastAsia="uk-UA"/>
        </w:rPr>
        <w:br/>
      </w:r>
      <w:r>
        <w:rPr>
          <w:rFonts w:eastAsia="Calibri"/>
          <w:color w:val="000000"/>
          <w:lang w:eastAsia="uk-UA"/>
        </w:rPr>
        <w:t>(код статті 9)</w:t>
      </w:r>
    </w:p>
    <w:p w:rsidR="00304DA1" w:rsidRDefault="00304DA1">
      <w:pPr>
        <w:keepNext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85" w:type="dxa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12"/>
      </w:tblGrid>
      <w:tr w:rsidR="00304DA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4DA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304DA1" w:rsidRDefault="0091100A">
      <w:pPr>
        <w:keepNext/>
        <w:spacing w:before="120"/>
        <w:jc w:val="center"/>
        <w:outlineLvl w:val="2"/>
        <w:rPr>
          <w:rFonts w:hint="eastAsia"/>
        </w:rPr>
      </w:pPr>
      <w:r>
        <w:rPr>
          <w:rFonts w:eastAsia="Calibri"/>
          <w:b/>
          <w:bCs/>
          <w:lang w:eastAsia="uk-UA"/>
        </w:rPr>
        <w:lastRenderedPageBreak/>
        <w:t xml:space="preserve">9. Відомості про помилкові надходження коштів на поточний рахунок </w:t>
      </w:r>
      <w:r>
        <w:rPr>
          <w:rFonts w:eastAsia="Calibri"/>
          <w:b/>
          <w:bCs/>
          <w:lang w:eastAsia="uk-UA"/>
        </w:rPr>
        <w:br/>
        <w:t xml:space="preserve">від </w:t>
      </w:r>
      <w:r>
        <w:rPr>
          <w:b/>
          <w:bCs/>
          <w:lang w:eastAsia="uk-UA"/>
        </w:rPr>
        <w:t>юридичних осіб</w:t>
      </w:r>
      <w:r>
        <w:rPr>
          <w:rFonts w:eastAsia="Calibri"/>
          <w:b/>
          <w:bCs/>
          <w:lang w:eastAsia="uk-UA"/>
        </w:rPr>
        <w:t xml:space="preserve"> </w:t>
      </w:r>
      <w:r>
        <w:rPr>
          <w:rFonts w:eastAsia="Calibri"/>
          <w:b/>
          <w:bCs/>
          <w:lang w:eastAsia="uk-UA"/>
        </w:rPr>
        <w:br/>
      </w:r>
      <w:r>
        <w:rPr>
          <w:rFonts w:eastAsia="Calibri"/>
          <w:bCs/>
          <w:lang w:eastAsia="uk-UA"/>
        </w:rPr>
        <w:t>(код статті 12)</w:t>
      </w:r>
    </w:p>
    <w:p w:rsidR="00304DA1" w:rsidRDefault="00304DA1">
      <w:pPr>
        <w:keepNext/>
        <w:spacing w:before="120"/>
        <w:jc w:val="center"/>
        <w:outlineLvl w:val="2"/>
        <w:rPr>
          <w:rFonts w:eastAsia="Calibri"/>
          <w:bCs/>
          <w:sz w:val="10"/>
          <w:lang w:eastAsia="uk-UA"/>
        </w:rPr>
      </w:pPr>
    </w:p>
    <w:tbl>
      <w:tblPr>
        <w:tblW w:w="9571" w:type="dxa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8"/>
        <w:gridCol w:w="1624"/>
        <w:gridCol w:w="1583"/>
        <w:gridCol w:w="1583"/>
        <w:gridCol w:w="1583"/>
        <w:gridCol w:w="1368"/>
        <w:gridCol w:w="892"/>
      </w:tblGrid>
      <w:tr w:rsidR="00304DA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 документа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4DA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304DA1" w:rsidRDefault="0091100A">
      <w:pPr>
        <w:keepNext/>
        <w:spacing w:before="120"/>
        <w:jc w:val="center"/>
        <w:outlineLvl w:val="2"/>
        <w:rPr>
          <w:rFonts w:hint="eastAsia"/>
        </w:rPr>
      </w:pPr>
      <w:r>
        <w:rPr>
          <w:rFonts w:eastAsia="Calibri"/>
          <w:b/>
          <w:bCs/>
          <w:lang w:eastAsia="uk-UA"/>
        </w:rPr>
        <w:t xml:space="preserve">10. Відомості про помилкові надходження коштів на поточний рахунок </w:t>
      </w:r>
      <w:r>
        <w:rPr>
          <w:rFonts w:eastAsia="Calibri"/>
          <w:b/>
          <w:bCs/>
          <w:lang w:eastAsia="uk-UA"/>
        </w:rPr>
        <w:br/>
      </w:r>
      <w:r>
        <w:rPr>
          <w:rFonts w:eastAsia="Calibri"/>
          <w:b/>
          <w:bCs/>
          <w:lang w:eastAsia="uk-UA"/>
        </w:rPr>
        <w:t xml:space="preserve">від фізичних осіб </w:t>
      </w:r>
      <w:r>
        <w:rPr>
          <w:rFonts w:eastAsia="Calibri"/>
          <w:b/>
          <w:bCs/>
          <w:lang w:eastAsia="uk-UA"/>
        </w:rPr>
        <w:br/>
      </w:r>
      <w:r>
        <w:rPr>
          <w:rFonts w:eastAsia="Calibri"/>
          <w:bCs/>
          <w:lang w:eastAsia="uk-UA"/>
        </w:rPr>
        <w:t>(код статті 12)</w:t>
      </w:r>
    </w:p>
    <w:p w:rsidR="00304DA1" w:rsidRDefault="00304DA1">
      <w:pPr>
        <w:keepNext/>
        <w:spacing w:before="120"/>
        <w:jc w:val="center"/>
        <w:outlineLvl w:val="2"/>
        <w:rPr>
          <w:rFonts w:eastAsia="Calibri"/>
          <w:bCs/>
          <w:sz w:val="10"/>
          <w:lang w:eastAsia="uk-UA"/>
        </w:rPr>
      </w:pPr>
    </w:p>
    <w:tbl>
      <w:tblPr>
        <w:tblW w:w="9571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92"/>
      </w:tblGrid>
      <w:tr w:rsidR="00304DA1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Реєстраційний  номер облікової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картки платника податків/серія і номер паспорта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4DA1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304DA1" w:rsidRDefault="0091100A">
      <w:pPr>
        <w:keepNext/>
        <w:spacing w:before="240"/>
        <w:jc w:val="center"/>
        <w:outlineLvl w:val="2"/>
        <w:rPr>
          <w:rFonts w:hint="eastAsia"/>
        </w:rPr>
      </w:pPr>
      <w:r>
        <w:rPr>
          <w:rFonts w:eastAsia="Calibri"/>
          <w:b/>
          <w:bCs/>
          <w:color w:val="000000"/>
          <w:lang w:eastAsia="uk-UA"/>
        </w:rPr>
        <w:t xml:space="preserve">11. Відомості про повернення добровільних внесків </w:t>
      </w:r>
      <w:r>
        <w:rPr>
          <w:b/>
          <w:bCs/>
          <w:color w:val="000000"/>
          <w:lang w:eastAsia="uk-UA"/>
        </w:rPr>
        <w:t>юридичним особам</w:t>
      </w:r>
      <w:r>
        <w:rPr>
          <w:b/>
          <w:bCs/>
          <w:lang w:eastAsia="uk-UA"/>
        </w:rPr>
        <w:t xml:space="preserve"> </w:t>
      </w:r>
      <w:r>
        <w:rPr>
          <w:b/>
          <w:bCs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>(код статті 2100, 2300)</w:t>
      </w:r>
    </w:p>
    <w:p w:rsidR="00304DA1" w:rsidRDefault="00304DA1">
      <w:pPr>
        <w:keepNext/>
        <w:spacing w:before="240"/>
        <w:jc w:val="center"/>
        <w:outlineLvl w:val="2"/>
        <w:rPr>
          <w:rFonts w:eastAsia="Calibri"/>
          <w:bCs/>
          <w:color w:val="000000"/>
          <w:sz w:val="10"/>
          <w:lang w:eastAsia="uk-UA"/>
        </w:rPr>
      </w:pPr>
    </w:p>
    <w:tbl>
      <w:tblPr>
        <w:tblW w:w="959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2"/>
        <w:gridCol w:w="1414"/>
        <w:gridCol w:w="1560"/>
        <w:gridCol w:w="1559"/>
        <w:gridCol w:w="1843"/>
        <w:gridCol w:w="1351"/>
        <w:gridCol w:w="906"/>
      </w:tblGrid>
      <w:tr w:rsidR="00304DA1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4DA1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304DA1" w:rsidRDefault="00304DA1">
      <w:pPr>
        <w:keepNext/>
        <w:jc w:val="center"/>
        <w:outlineLvl w:val="2"/>
        <w:rPr>
          <w:rFonts w:eastAsia="Calibri"/>
          <w:b/>
          <w:bCs/>
          <w:color w:val="000000"/>
          <w:lang w:eastAsia="uk-UA"/>
        </w:rPr>
      </w:pPr>
    </w:p>
    <w:p w:rsidR="00304DA1" w:rsidRDefault="0091100A">
      <w:pPr>
        <w:widowControl w:val="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12. Відомості про повернення добровільних внесків фізичним особам </w:t>
      </w:r>
    </w:p>
    <w:p w:rsidR="00304DA1" w:rsidRDefault="0091100A">
      <w:pPr>
        <w:widowControl w:val="0"/>
        <w:jc w:val="center"/>
        <w:outlineLvl w:val="2"/>
        <w:rPr>
          <w:rFonts w:hint="eastAsia"/>
        </w:rPr>
      </w:pPr>
      <w:r>
        <w:rPr>
          <w:rFonts w:eastAsia="Calibri"/>
          <w:bCs/>
          <w:color w:val="000000"/>
          <w:lang w:eastAsia="uk-UA"/>
        </w:rPr>
        <w:t>(код статті 2100, 2300)</w:t>
      </w:r>
      <w:r>
        <w:rPr>
          <w:rFonts w:eastAsia="Calibri"/>
          <w:b/>
          <w:bCs/>
          <w:color w:val="000000"/>
          <w:lang w:eastAsia="uk-UA"/>
        </w:rPr>
        <w:t xml:space="preserve"> </w:t>
      </w:r>
    </w:p>
    <w:p w:rsidR="00304DA1" w:rsidRDefault="00304DA1">
      <w:pPr>
        <w:widowControl w:val="0"/>
        <w:jc w:val="center"/>
        <w:outlineLvl w:val="2"/>
        <w:rPr>
          <w:rFonts w:eastAsia="Calibri"/>
          <w:b/>
          <w:bCs/>
          <w:color w:val="000000"/>
          <w:sz w:val="10"/>
          <w:lang w:eastAsia="uk-UA"/>
        </w:rPr>
      </w:pPr>
    </w:p>
    <w:tbl>
      <w:tblPr>
        <w:tblW w:w="9557" w:type="dxa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92"/>
      </w:tblGrid>
      <w:tr w:rsidR="00304DA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304DA1" w:rsidRDefault="0091100A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4DA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304DA1" w:rsidRDefault="0091100A">
      <w:pPr>
        <w:widowControl w:val="0"/>
        <w:spacing w:before="120"/>
        <w:jc w:val="center"/>
        <w:outlineLvl w:val="2"/>
        <w:rPr>
          <w:rFonts w:hint="eastAsia"/>
        </w:rPr>
      </w:pPr>
      <w:r>
        <w:rPr>
          <w:rFonts w:eastAsia="Calibri"/>
          <w:b/>
          <w:bCs/>
          <w:color w:val="000000"/>
          <w:lang w:eastAsia="uk-UA"/>
        </w:rPr>
        <w:t>13. Відомості про перерахування коштів</w:t>
      </w:r>
      <w:r>
        <w:rPr>
          <w:b/>
          <w:bCs/>
          <w:color w:val="000000"/>
          <w:lang w:eastAsia="uk-UA"/>
        </w:rPr>
        <w:t xml:space="preserve"> юридичних осіб</w:t>
      </w:r>
      <w:r>
        <w:rPr>
          <w:rFonts w:eastAsia="Calibri"/>
          <w:b/>
          <w:bCs/>
          <w:color w:val="000000"/>
          <w:lang w:eastAsia="uk-UA"/>
        </w:rPr>
        <w:t xml:space="preserve"> </w:t>
      </w:r>
    </w:p>
    <w:p w:rsidR="00304DA1" w:rsidRDefault="0091100A">
      <w:pPr>
        <w:keepNext/>
        <w:spacing w:after="120"/>
        <w:jc w:val="center"/>
        <w:outlineLvl w:val="2"/>
        <w:rPr>
          <w:rFonts w:hint="eastAsia"/>
        </w:rPr>
      </w:pPr>
      <w:r>
        <w:rPr>
          <w:rFonts w:eastAsia="Calibri"/>
          <w:b/>
          <w:bCs/>
          <w:color w:val="000000"/>
          <w:lang w:eastAsia="uk-UA"/>
        </w:rPr>
        <w:t xml:space="preserve">до Державного бюджету України </w:t>
      </w:r>
      <w:r>
        <w:rPr>
          <w:rFonts w:eastAsia="Calibri"/>
          <w:b/>
          <w:bCs/>
          <w:color w:val="000000"/>
          <w:lang w:eastAsia="uk-UA"/>
        </w:rPr>
        <w:br/>
      </w:r>
      <w:r>
        <w:t xml:space="preserve">(код статті 3110, 3120, 3210, 3230) 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15"/>
      </w:tblGrid>
      <w:tr w:rsidR="00304DA1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4DA1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304DA1" w:rsidRDefault="0091100A">
      <w:pPr>
        <w:keepNext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lastRenderedPageBreak/>
        <w:t xml:space="preserve">14. Відомості про перерахування коштів фізичних осіб </w:t>
      </w:r>
    </w:p>
    <w:p w:rsidR="00304DA1" w:rsidRDefault="0091100A">
      <w:pPr>
        <w:jc w:val="center"/>
        <w:rPr>
          <w:rFonts w:hint="eastAsia"/>
        </w:rPr>
      </w:pPr>
      <w:r>
        <w:rPr>
          <w:rFonts w:eastAsia="Calibri"/>
          <w:b/>
          <w:color w:val="000000"/>
          <w:lang w:eastAsia="uk-UA"/>
        </w:rPr>
        <w:t>до Державного бюджету України</w:t>
      </w:r>
      <w:r>
        <w:rPr>
          <w:rFonts w:eastAsia="Calibri"/>
          <w:color w:val="000000"/>
          <w:lang w:eastAsia="uk-UA"/>
        </w:rPr>
        <w:t xml:space="preserve"> </w:t>
      </w:r>
      <w:r>
        <w:rPr>
          <w:rFonts w:eastAsia="Calibri"/>
          <w:color w:val="000000"/>
          <w:lang w:eastAsia="uk-UA"/>
        </w:rPr>
        <w:br/>
        <w:t>(код статті 3110, 3120, 3210, 3230)</w:t>
      </w:r>
    </w:p>
    <w:p w:rsidR="00304DA1" w:rsidRDefault="00304DA1">
      <w:pPr>
        <w:jc w:val="center"/>
        <w:rPr>
          <w:rFonts w:eastAsia="Calibri"/>
          <w:color w:val="000000"/>
          <w:lang w:eastAsia="uk-UA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15"/>
      </w:tblGrid>
      <w:tr w:rsidR="00304DA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4DA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4DA1" w:rsidRDefault="0091100A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304DA1" w:rsidRDefault="0091100A">
      <w:pPr>
        <w:keepNext/>
        <w:spacing w:before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15. </w:t>
      </w:r>
      <w:r>
        <w:rPr>
          <w:rFonts w:eastAsia="Calibri"/>
          <w:b/>
          <w:bCs/>
          <w:color w:val="000000"/>
          <w:lang w:eastAsia="uk-UA"/>
        </w:rPr>
        <w:t>Відомості про оплату банківських послуг, не пов’язаних з відкриттям і закриттям рахунку та його функціонуванням</w:t>
      </w:r>
    </w:p>
    <w:p w:rsidR="00304DA1" w:rsidRDefault="0091100A">
      <w:pPr>
        <w:jc w:val="center"/>
        <w:rPr>
          <w:rFonts w:hint="eastAsia"/>
        </w:rPr>
      </w:pPr>
      <w:r>
        <w:t>(код статті 4000)</w:t>
      </w: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29"/>
      </w:tblGrid>
      <w:tr w:rsidR="00304DA1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(грн)</w:t>
            </w:r>
          </w:p>
        </w:tc>
      </w:tr>
      <w:tr w:rsidR="00304DA1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304DA1" w:rsidRDefault="00304DA1">
      <w:pPr>
        <w:jc w:val="center"/>
        <w:rPr>
          <w:rFonts w:eastAsia="Calibri"/>
          <w:bCs/>
          <w:color w:val="000000"/>
          <w:lang w:eastAsia="uk-UA"/>
        </w:rPr>
      </w:pPr>
    </w:p>
    <w:p w:rsidR="00304DA1" w:rsidRDefault="0091100A">
      <w:pPr>
        <w:keepNext/>
        <w:jc w:val="center"/>
        <w:outlineLvl w:val="2"/>
        <w:rPr>
          <w:rFonts w:hint="eastAsia"/>
        </w:rPr>
      </w:pPr>
      <w:r>
        <w:rPr>
          <w:rFonts w:eastAsia="Calibri"/>
          <w:b/>
          <w:bCs/>
          <w:lang w:eastAsia="uk-UA"/>
        </w:rPr>
        <w:t xml:space="preserve">16. Відомості про повернення </w:t>
      </w:r>
      <w:r>
        <w:rPr>
          <w:b/>
          <w:bCs/>
          <w:lang w:eastAsia="uk-UA"/>
        </w:rPr>
        <w:t xml:space="preserve">юридичним особам </w:t>
      </w:r>
      <w:r>
        <w:rPr>
          <w:b/>
          <w:bCs/>
          <w:lang w:eastAsia="uk-UA"/>
        </w:rPr>
        <w:br/>
      </w:r>
      <w:r>
        <w:rPr>
          <w:rFonts w:eastAsia="Calibri"/>
          <w:b/>
          <w:bCs/>
          <w:lang w:eastAsia="uk-UA"/>
        </w:rPr>
        <w:t>помилкових надходжень коштів</w:t>
      </w:r>
    </w:p>
    <w:p w:rsidR="00304DA1" w:rsidRDefault="0091100A">
      <w:pPr>
        <w:keepNext/>
        <w:jc w:val="center"/>
        <w:outlineLvl w:val="2"/>
        <w:rPr>
          <w:rFonts w:eastAsia="Calibri"/>
          <w:bCs/>
          <w:lang w:eastAsia="uk-UA"/>
        </w:rPr>
      </w:pPr>
      <w:r>
        <w:rPr>
          <w:rFonts w:eastAsia="Calibri"/>
          <w:bCs/>
          <w:lang w:eastAsia="uk-UA"/>
        </w:rPr>
        <w:t>(код статті 5000)</w:t>
      </w:r>
    </w:p>
    <w:p w:rsidR="00304DA1" w:rsidRDefault="00304DA1">
      <w:pPr>
        <w:rPr>
          <w:rFonts w:eastAsia="Calibri"/>
          <w:bCs/>
          <w:lang w:eastAsia="uk-UA"/>
        </w:rPr>
      </w:pPr>
    </w:p>
    <w:tbl>
      <w:tblPr>
        <w:tblW w:w="956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76"/>
        <w:gridCol w:w="1492"/>
        <w:gridCol w:w="1492"/>
        <w:gridCol w:w="1492"/>
        <w:gridCol w:w="1492"/>
        <w:gridCol w:w="1493"/>
        <w:gridCol w:w="1130"/>
      </w:tblGrid>
      <w:tr w:rsidR="00304DA1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(повна назва)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4DA1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304DA1" w:rsidRDefault="00304DA1">
      <w:pPr>
        <w:keepNext/>
        <w:jc w:val="center"/>
        <w:outlineLvl w:val="2"/>
        <w:rPr>
          <w:rFonts w:eastAsia="Calibri"/>
          <w:b/>
          <w:bCs/>
          <w:lang w:eastAsia="uk-UA"/>
        </w:rPr>
      </w:pPr>
    </w:p>
    <w:p w:rsidR="00304DA1" w:rsidRDefault="0091100A">
      <w:pPr>
        <w:keepNext/>
        <w:jc w:val="center"/>
        <w:outlineLvl w:val="2"/>
        <w:rPr>
          <w:rFonts w:hint="eastAsia"/>
        </w:rPr>
      </w:pPr>
      <w:r>
        <w:rPr>
          <w:rFonts w:eastAsia="Calibri"/>
          <w:b/>
          <w:bCs/>
          <w:lang w:eastAsia="uk-UA"/>
        </w:rPr>
        <w:t>17. Відомості про повернення фізичним особам помилкових надходжень коштів</w:t>
      </w:r>
      <w:r>
        <w:rPr>
          <w:rFonts w:eastAsia="Calibri"/>
          <w:b/>
          <w:bCs/>
          <w:lang w:eastAsia="uk-UA"/>
        </w:rPr>
        <w:br/>
        <w:t>(код статті 5000)</w:t>
      </w:r>
      <w:r>
        <w:t xml:space="preserve"> </w:t>
      </w:r>
    </w:p>
    <w:tbl>
      <w:tblPr>
        <w:tblW w:w="956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44"/>
      </w:tblGrid>
      <w:tr w:rsidR="00304D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Код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статті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спорта отримувача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4D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9" w:right="-53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304DA1" w:rsidRDefault="00304DA1">
      <w:pPr>
        <w:rPr>
          <w:rFonts w:eastAsia="Calibri"/>
          <w:lang w:eastAsia="uk-UA"/>
        </w:rPr>
      </w:pPr>
    </w:p>
    <w:p w:rsidR="00304DA1" w:rsidRDefault="0091100A">
      <w:pPr>
        <w:keepNext/>
        <w:jc w:val="center"/>
        <w:outlineLvl w:val="2"/>
        <w:rPr>
          <w:rFonts w:eastAsia="Calibri"/>
          <w:b/>
          <w:bCs/>
          <w:lang w:eastAsia="uk-UA"/>
        </w:rPr>
      </w:pPr>
      <w:r>
        <w:rPr>
          <w:rFonts w:eastAsia="Calibri"/>
          <w:b/>
          <w:bCs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lang w:eastAsia="uk-UA"/>
        </w:rPr>
        <w:br/>
        <w:t>в друкованих засобах масової інформації</w:t>
      </w:r>
    </w:p>
    <w:p w:rsidR="00304DA1" w:rsidRDefault="0091100A">
      <w:pPr>
        <w:jc w:val="center"/>
        <w:rPr>
          <w:rFonts w:eastAsia="Calibri"/>
          <w:lang w:eastAsia="uk-UA"/>
        </w:rPr>
      </w:pPr>
      <w:r>
        <w:rPr>
          <w:rFonts w:eastAsia="Calibri"/>
          <w:lang w:eastAsia="uk-UA"/>
        </w:rPr>
        <w:t>(код статті 6000)</w:t>
      </w:r>
    </w:p>
    <w:p w:rsidR="00304DA1" w:rsidRDefault="00304DA1">
      <w:pPr>
        <w:jc w:val="center"/>
        <w:rPr>
          <w:rFonts w:eastAsia="Calibri"/>
          <w:lang w:eastAsia="uk-UA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43"/>
      </w:tblGrid>
      <w:tr w:rsidR="00304DA1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перерахування коштів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04DA1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0</w:t>
            </w:r>
          </w:p>
        </w:tc>
      </w:tr>
      <w:tr w:rsidR="00304DA1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hint="eastAsia"/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304DA1" w:rsidRDefault="00304DA1">
      <w:pPr>
        <w:rPr>
          <w:rFonts w:eastAsia="Calibri"/>
          <w:lang w:eastAsia="uk-UA"/>
        </w:rPr>
      </w:pPr>
    </w:p>
    <w:p w:rsidR="00304DA1" w:rsidRDefault="00304DA1">
      <w:pPr>
        <w:keepNext/>
        <w:spacing w:before="240" w:after="120"/>
        <w:jc w:val="center"/>
        <w:outlineLvl w:val="2"/>
        <w:rPr>
          <w:rFonts w:eastAsia="Calibri"/>
          <w:lang w:eastAsia="uk-UA"/>
        </w:rPr>
      </w:pPr>
    </w:p>
    <w:p w:rsidR="00304DA1" w:rsidRDefault="00304DA1">
      <w:pPr>
        <w:spacing w:before="240" w:after="120"/>
        <w:jc w:val="center"/>
        <w:outlineLvl w:val="2"/>
        <w:rPr>
          <w:rFonts w:eastAsia="Calibri"/>
          <w:lang w:eastAsia="uk-UA"/>
        </w:rPr>
      </w:pPr>
    </w:p>
    <w:p w:rsidR="00304DA1" w:rsidRDefault="00304DA1">
      <w:pPr>
        <w:spacing w:before="240" w:after="120"/>
        <w:jc w:val="center"/>
        <w:outlineLvl w:val="2"/>
        <w:rPr>
          <w:rFonts w:eastAsia="Calibri"/>
          <w:lang w:eastAsia="uk-UA"/>
        </w:rPr>
      </w:pPr>
    </w:p>
    <w:p w:rsidR="00304DA1" w:rsidRDefault="00304DA1">
      <w:pPr>
        <w:spacing w:before="240" w:after="120"/>
        <w:jc w:val="center"/>
        <w:outlineLvl w:val="2"/>
        <w:rPr>
          <w:rFonts w:eastAsia="Calibri"/>
          <w:lang w:eastAsia="uk-UA"/>
        </w:rPr>
      </w:pPr>
    </w:p>
    <w:p w:rsidR="00304DA1" w:rsidRDefault="00304DA1">
      <w:pPr>
        <w:spacing w:before="240" w:after="120"/>
        <w:jc w:val="center"/>
        <w:outlineLvl w:val="2"/>
        <w:rPr>
          <w:rFonts w:eastAsia="Calibri"/>
          <w:lang w:eastAsia="uk-UA"/>
        </w:rPr>
      </w:pPr>
    </w:p>
    <w:p w:rsidR="00304DA1" w:rsidRDefault="00304DA1">
      <w:pPr>
        <w:spacing w:before="240" w:after="120"/>
        <w:jc w:val="center"/>
        <w:outlineLvl w:val="2"/>
        <w:rPr>
          <w:rFonts w:eastAsia="Calibri"/>
          <w:lang w:eastAsia="uk-UA"/>
        </w:rPr>
      </w:pPr>
    </w:p>
    <w:p w:rsidR="00304DA1" w:rsidRDefault="00304DA1">
      <w:pPr>
        <w:spacing w:before="240" w:after="120"/>
        <w:jc w:val="center"/>
        <w:outlineLvl w:val="2"/>
        <w:rPr>
          <w:rFonts w:eastAsia="Calibri"/>
          <w:lang w:eastAsia="uk-UA"/>
        </w:rPr>
      </w:pPr>
    </w:p>
    <w:p w:rsidR="00304DA1" w:rsidRDefault="00304DA1">
      <w:pPr>
        <w:spacing w:before="240" w:after="120"/>
        <w:jc w:val="center"/>
        <w:outlineLvl w:val="2"/>
        <w:rPr>
          <w:rFonts w:eastAsia="Calibri"/>
          <w:lang w:eastAsia="uk-UA"/>
        </w:rPr>
      </w:pPr>
    </w:p>
    <w:p w:rsidR="00304DA1" w:rsidRDefault="00304DA1">
      <w:pPr>
        <w:spacing w:before="240" w:after="120"/>
        <w:jc w:val="center"/>
        <w:outlineLvl w:val="2"/>
        <w:rPr>
          <w:rFonts w:eastAsia="Calibri"/>
          <w:lang w:eastAsia="uk-UA"/>
        </w:rPr>
      </w:pPr>
    </w:p>
    <w:p w:rsidR="00304DA1" w:rsidRDefault="00304DA1">
      <w:pPr>
        <w:spacing w:before="240" w:after="120"/>
        <w:jc w:val="center"/>
        <w:outlineLvl w:val="2"/>
        <w:rPr>
          <w:rFonts w:eastAsia="Calibri"/>
          <w:lang w:eastAsia="uk-UA"/>
        </w:rPr>
      </w:pPr>
    </w:p>
    <w:p w:rsidR="00304DA1" w:rsidRDefault="00304DA1">
      <w:pPr>
        <w:spacing w:before="240" w:after="120"/>
        <w:jc w:val="center"/>
        <w:outlineLvl w:val="2"/>
        <w:rPr>
          <w:rFonts w:eastAsia="Calibri"/>
          <w:lang w:eastAsia="uk-UA"/>
        </w:rPr>
      </w:pPr>
    </w:p>
    <w:p w:rsidR="00304DA1" w:rsidRDefault="00304DA1">
      <w:pPr>
        <w:spacing w:before="240" w:after="120"/>
        <w:jc w:val="center"/>
        <w:outlineLvl w:val="2"/>
        <w:rPr>
          <w:rFonts w:eastAsia="Calibri"/>
          <w:lang w:eastAsia="uk-UA"/>
        </w:rPr>
      </w:pPr>
    </w:p>
    <w:p w:rsidR="00304DA1" w:rsidRDefault="00304DA1">
      <w:pPr>
        <w:rPr>
          <w:rFonts w:hint="eastAsia"/>
        </w:rPr>
      </w:pPr>
    </w:p>
    <w:p w:rsidR="00304DA1" w:rsidRDefault="00304DA1">
      <w:pPr>
        <w:rPr>
          <w:rFonts w:hint="eastAsia"/>
        </w:rPr>
      </w:pPr>
    </w:p>
    <w:p w:rsidR="00304DA1" w:rsidRDefault="0091100A">
      <w:pPr>
        <w:keepNext/>
        <w:spacing w:before="240" w:after="120"/>
        <w:jc w:val="center"/>
        <w:outlineLvl w:val="2"/>
        <w:rPr>
          <w:rFonts w:eastAsia="Calibri"/>
          <w:b/>
          <w:bCs/>
          <w:color w:val="000000"/>
          <w:lang w:eastAsia="uk-UA"/>
        </w:rPr>
      </w:pPr>
      <w:r>
        <w:rPr>
          <w:rFonts w:eastAsia="Calibri"/>
          <w:b/>
          <w:bCs/>
          <w:color w:val="000000"/>
          <w:lang w:eastAsia="uk-UA"/>
        </w:rPr>
        <w:t xml:space="preserve">19. Відомості про використання коштів поточного рахунку </w:t>
      </w:r>
      <w:r>
        <w:rPr>
          <w:rFonts w:eastAsia="Calibri"/>
          <w:b/>
          <w:bCs/>
          <w:color w:val="000000"/>
          <w:lang w:eastAsia="uk-UA"/>
        </w:rPr>
        <w:br/>
        <w:t xml:space="preserve">виборчого фонду кандидата в народні депутати України </w:t>
      </w:r>
    </w:p>
    <w:p w:rsidR="00304DA1" w:rsidRDefault="0091100A">
      <w:pPr>
        <w:ind w:left="720"/>
        <w:jc w:val="center"/>
        <w:rPr>
          <w:rFonts w:eastAsia="Calibri"/>
          <w:lang w:eastAsia="uk-UA"/>
        </w:rPr>
      </w:pPr>
      <w:r>
        <w:rPr>
          <w:rFonts w:eastAsia="Calibri"/>
          <w:lang w:eastAsia="uk-UA"/>
        </w:rPr>
        <w:t>(код статті 1110, 1120, 1130, 1140, 1150, 1160, 1211, 1212, 1220, 1310, 1320, 1330, 1340, 1350, 1361, 1362, 1400)</w:t>
      </w:r>
    </w:p>
    <w:p w:rsidR="00304DA1" w:rsidRDefault="00304DA1">
      <w:pPr>
        <w:ind w:left="720"/>
        <w:jc w:val="center"/>
        <w:rPr>
          <w:rFonts w:eastAsia="Calibri"/>
          <w:lang w:eastAsia="uk-UA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27" w:type="dxa"/>
          <w:bottom w:w="30" w:type="dxa"/>
          <w:right w:w="28" w:type="dxa"/>
        </w:tblCellMar>
        <w:tblLook w:val="04A0" w:firstRow="1" w:lastRow="0" w:firstColumn="1" w:lastColumn="0" w:noHBand="0" w:noVBand="1"/>
      </w:tblPr>
      <w:tblGrid>
        <w:gridCol w:w="1279"/>
        <w:gridCol w:w="533"/>
        <w:gridCol w:w="674"/>
        <w:gridCol w:w="1104"/>
        <w:gridCol w:w="1855"/>
        <w:gridCol w:w="1297"/>
        <w:gridCol w:w="978"/>
        <w:gridCol w:w="1230"/>
        <w:gridCol w:w="688"/>
      </w:tblGrid>
      <w:tr w:rsidR="00304DA1"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Номер одномандатного виборчого</w:t>
            </w: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 округу (в порядку зростання)</w:t>
            </w:r>
          </w:p>
        </w:tc>
        <w:tc>
          <w:tcPr>
            <w:tcW w:w="5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Дата платежу</w:t>
            </w:r>
          </w:p>
        </w:tc>
        <w:tc>
          <w:tcPr>
            <w:tcW w:w="123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4"/>
              </w:rPr>
              <w:t>розрахун-кового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4"/>
              </w:rPr>
              <w:t xml:space="preserve"> документа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Отримувач (повна назва)</w:t>
            </w:r>
          </w:p>
        </w:tc>
        <w:tc>
          <w:tcPr>
            <w:tcW w:w="13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Місцезнаходження отримувача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Код отримувача (ЄДРПОУ)</w:t>
            </w:r>
          </w:p>
        </w:tc>
        <w:tc>
          <w:tcPr>
            <w:tcW w:w="12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Призначення платежу</w:t>
            </w:r>
          </w:p>
        </w:tc>
        <w:tc>
          <w:tcPr>
            <w:tcW w:w="7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b/>
                <w:color w:val="000000"/>
                <w:sz w:val="14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</w:rPr>
              <w:t>Сума (грн)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1212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27-06- 2019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161649085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ТОВ</w:t>
            </w:r>
            <w:r>
              <w:rPr>
                <w:rFonts w:ascii="Times New Roman" w:hAnsi="Times New Roman"/>
                <w:sz w:val="14"/>
              </w:rPr>
              <w:br/>
              <w:t>"</w:t>
            </w:r>
            <w:proofErr w:type="spellStart"/>
            <w:r>
              <w:rPr>
                <w:rFonts w:ascii="Times New Roman" w:hAnsi="Times New Roman"/>
                <w:sz w:val="14"/>
              </w:rPr>
              <w:t>Телерарiокампанiя</w:t>
            </w:r>
            <w:proofErr w:type="spellEnd"/>
            <w:r>
              <w:rPr>
                <w:rFonts w:ascii="Times New Roman" w:hAnsi="Times New Roman"/>
                <w:sz w:val="14"/>
              </w:rPr>
              <w:br/>
            </w:r>
            <w:r>
              <w:rPr>
                <w:rFonts w:ascii="Times New Roman" w:hAnsi="Times New Roman"/>
                <w:sz w:val="14"/>
              </w:rPr>
              <w:t xml:space="preserve">Галичина", 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36610255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опл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ефiр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часу на </w:t>
            </w:r>
            <w:proofErr w:type="spellStart"/>
            <w:r>
              <w:rPr>
                <w:rFonts w:ascii="Times New Roman" w:hAnsi="Times New Roman"/>
                <w:sz w:val="14"/>
              </w:rPr>
              <w:t>радiо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ФМ</w:t>
            </w:r>
            <w:r>
              <w:rPr>
                <w:rFonts w:ascii="Times New Roman" w:hAnsi="Times New Roman"/>
                <w:sz w:val="14"/>
              </w:rPr>
              <w:br/>
              <w:t xml:space="preserve">Галичина для </w:t>
            </w:r>
            <w:proofErr w:type="spellStart"/>
            <w:r>
              <w:rPr>
                <w:rFonts w:ascii="Times New Roman" w:hAnsi="Times New Roman"/>
                <w:sz w:val="14"/>
              </w:rPr>
              <w:t>провед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передвибор</w:t>
            </w:r>
            <w:proofErr w:type="spellEnd"/>
            <w:r>
              <w:rPr>
                <w:rFonts w:ascii="Times New Roman" w:hAnsi="Times New Roman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агiтац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зг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рах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№ СФ-000138 </w:t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br/>
              <w:t xml:space="preserve">26.06.2019 в </w:t>
            </w:r>
            <w:proofErr w:type="spellStart"/>
            <w:r>
              <w:rPr>
                <w:rFonts w:ascii="Times New Roman" w:hAnsi="Times New Roman"/>
                <w:sz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</w:rPr>
              <w:t>. ПДВ 2100 грн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12600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1212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27-06- 2019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161435125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ТОВ</w:t>
            </w:r>
            <w:r>
              <w:rPr>
                <w:rFonts w:ascii="Times New Roman" w:hAnsi="Times New Roman"/>
                <w:sz w:val="14"/>
              </w:rPr>
              <w:br/>
              <w:t>"</w:t>
            </w:r>
            <w:proofErr w:type="spellStart"/>
            <w:r>
              <w:rPr>
                <w:rFonts w:ascii="Times New Roman" w:hAnsi="Times New Roman"/>
                <w:sz w:val="14"/>
              </w:rPr>
              <w:t>Телерарiокампанiя</w:t>
            </w:r>
            <w:proofErr w:type="spellEnd"/>
            <w:r>
              <w:rPr>
                <w:rFonts w:ascii="Times New Roman" w:hAnsi="Times New Roman"/>
                <w:sz w:val="14"/>
              </w:rPr>
              <w:br/>
              <w:t xml:space="preserve">Галичина", 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36610255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14"/>
              </w:rPr>
              <w:t>ефiрного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часу на </w:t>
            </w:r>
            <w:proofErr w:type="spellStart"/>
            <w:r>
              <w:rPr>
                <w:rFonts w:ascii="Times New Roman" w:hAnsi="Times New Roman"/>
                <w:sz w:val="14"/>
              </w:rPr>
              <w:t>радiо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  <w:t xml:space="preserve">ФМ Галичина для проведення </w:t>
            </w:r>
            <w:r>
              <w:rPr>
                <w:rFonts w:ascii="Times New Roman" w:hAnsi="Times New Roman"/>
                <w:sz w:val="14"/>
              </w:rPr>
              <w:br/>
              <w:t xml:space="preserve">передвиборної </w:t>
            </w:r>
            <w:proofErr w:type="spellStart"/>
            <w:r>
              <w:rPr>
                <w:rFonts w:ascii="Times New Roman" w:hAnsi="Times New Roman"/>
                <w:sz w:val="14"/>
              </w:rPr>
              <w:t>агiтацiї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згiдно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рах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№ </w:t>
            </w:r>
            <w:r>
              <w:rPr>
                <w:rFonts w:ascii="Times New Roman" w:hAnsi="Times New Roman"/>
                <w:sz w:val="14"/>
              </w:rPr>
              <w:br/>
              <w:t xml:space="preserve">СФ-000139 </w:t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26.06.2019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16200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1211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27-06- 2019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161056560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Приватне </w:t>
            </w:r>
            <w:proofErr w:type="spellStart"/>
            <w:r>
              <w:rPr>
                <w:rFonts w:ascii="Times New Roman" w:hAnsi="Times New Roman"/>
                <w:sz w:val="14"/>
              </w:rPr>
              <w:t>підриємство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"НТА"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2679417259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14"/>
              </w:rPr>
              <w:t>ефiрного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часу на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каналi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"НТА" для проведення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передвибор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агiтацiї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згiдно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рах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№ 77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25.06.2019 в </w:t>
            </w:r>
            <w:proofErr w:type="spellStart"/>
            <w:r>
              <w:rPr>
                <w:rFonts w:ascii="Times New Roman" w:hAnsi="Times New Roman"/>
                <w:sz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</w:rPr>
              <w:t>. ПДВ 6000 грн.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36000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1211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27-06- 2019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160733660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Приватне </w:t>
            </w:r>
            <w:proofErr w:type="spellStart"/>
            <w:r>
              <w:rPr>
                <w:rFonts w:ascii="Times New Roman" w:hAnsi="Times New Roman"/>
                <w:sz w:val="14"/>
              </w:rPr>
              <w:t>підриємство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"НТА"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2679417259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14"/>
              </w:rPr>
              <w:t>ефiрного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часу на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каналi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"НТА" для проведення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передвибор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lastRenderedPageBreak/>
              <w:t>агiтацiї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згiдно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рах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№ 78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25.06.2019 в </w:t>
            </w:r>
            <w:proofErr w:type="spellStart"/>
            <w:r>
              <w:rPr>
                <w:rFonts w:ascii="Times New Roman" w:hAnsi="Times New Roman"/>
                <w:sz w:val="14"/>
              </w:rPr>
              <w:t>т.ч</w:t>
            </w:r>
            <w:proofErr w:type="spellEnd"/>
            <w:r>
              <w:rPr>
                <w:rFonts w:ascii="Times New Roman" w:hAnsi="Times New Roman"/>
                <w:sz w:val="14"/>
              </w:rPr>
              <w:t>. ПДВ 6000 грн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lastRenderedPageBreak/>
              <w:t>36000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1212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01-07- 2019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162812898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ЛЬВIВСЬКА </w:t>
            </w:r>
            <w:r>
              <w:rPr>
                <w:rFonts w:ascii="Times New Roman" w:hAnsi="Times New Roman"/>
                <w:sz w:val="14"/>
              </w:rPr>
              <w:br/>
              <w:t xml:space="preserve">ХВИЛЯ,ТЕЛЕРАДIОКОМП,Т </w:t>
            </w:r>
            <w:r>
              <w:rPr>
                <w:rFonts w:ascii="Times New Roman" w:hAnsi="Times New Roman"/>
                <w:sz w:val="14"/>
              </w:rPr>
              <w:br/>
              <w:t xml:space="preserve">ОВ, 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13824151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14"/>
              </w:rPr>
              <w:t>ефiрного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часу на </w:t>
            </w:r>
            <w:proofErr w:type="spellStart"/>
            <w:r>
              <w:rPr>
                <w:rFonts w:ascii="Times New Roman" w:hAnsi="Times New Roman"/>
                <w:sz w:val="14"/>
              </w:rPr>
              <w:t>радiо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;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зг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рах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факт. СФ-000457 </w:t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  <w:t xml:space="preserve">01,07,2019 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1296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1110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01-07- 2019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171545029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ФОП КУРИЛО О.Б.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304DA1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виготовлення паперового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постера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згiдно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рах.№СФ-0002077 </w:t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  <w:t>01.07.2019,без ПДВ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7840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1350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01-07- 2020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171545029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ФОП КУРИЛО О.Б.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304DA1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розмiщ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друк. </w:t>
            </w:r>
            <w:proofErr w:type="spellStart"/>
            <w:r>
              <w:rPr>
                <w:rFonts w:ascii="Times New Roman" w:hAnsi="Times New Roman"/>
                <w:sz w:val="14"/>
              </w:rPr>
              <w:t>агiт</w:t>
            </w:r>
            <w:proofErr w:type="spellEnd"/>
            <w:r>
              <w:rPr>
                <w:rFonts w:ascii="Times New Roman" w:hAnsi="Times New Roman"/>
                <w:sz w:val="14"/>
              </w:rPr>
              <w:t>. м-</w:t>
            </w:r>
            <w:proofErr w:type="spellStart"/>
            <w:r>
              <w:rPr>
                <w:rFonts w:ascii="Times New Roman" w:hAnsi="Times New Roman"/>
                <w:sz w:val="14"/>
              </w:rPr>
              <w:t>лiв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чи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полiт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реклами на </w:t>
            </w:r>
            <w:proofErr w:type="spellStart"/>
            <w:r>
              <w:rPr>
                <w:rFonts w:ascii="Times New Roman" w:hAnsi="Times New Roman"/>
                <w:sz w:val="14"/>
              </w:rPr>
              <w:t>носiях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зн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реклами </w:t>
            </w:r>
            <w:r>
              <w:rPr>
                <w:rFonts w:ascii="Times New Roman" w:hAnsi="Times New Roman"/>
                <w:sz w:val="1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14"/>
              </w:rPr>
              <w:t>бiлбордах</w:t>
            </w:r>
            <w:proofErr w:type="spellEnd"/>
            <w:r>
              <w:rPr>
                <w:rFonts w:ascii="Times New Roman" w:hAnsi="Times New Roman"/>
                <w:sz w:val="14"/>
              </w:rPr>
              <w:t>)</w:t>
            </w:r>
            <w:proofErr w:type="spellStart"/>
            <w:r>
              <w:rPr>
                <w:rFonts w:ascii="Times New Roman" w:hAnsi="Times New Roman"/>
                <w:sz w:val="14"/>
              </w:rPr>
              <w:t>зг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4"/>
              </w:rPr>
              <w:t>рах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. ф. СФ-0002076 </w:t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  <w:t xml:space="preserve">01,07,2019 без ПДВ ХМIЛЬ М.М. IПН </w:t>
            </w:r>
            <w:r>
              <w:rPr>
                <w:rFonts w:ascii="Times New Roman" w:hAnsi="Times New Roman"/>
                <w:sz w:val="14"/>
              </w:rPr>
              <w:br/>
              <w:t>2679417259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78000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1220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02-07-2019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185108253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ЗАПОТIЧНА I.С. ФОП, 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304DA1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Публiкацiя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агетацiйних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матерiалiв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4"/>
              </w:rPr>
              <w:t>журналi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14"/>
              </w:rPr>
              <w:t>АкцентиПлюс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" </w:t>
            </w:r>
            <w:r>
              <w:rPr>
                <w:rFonts w:ascii="Times New Roman" w:hAnsi="Times New Roman"/>
                <w:sz w:val="14"/>
              </w:rPr>
              <w:br/>
              <w:t>без ПДВ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5000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1140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02-07-2019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133136526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ГРIНБОКСБЛУ ТОВ,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40880552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;виготовлення </w:t>
            </w:r>
            <w:proofErr w:type="spellStart"/>
            <w:r>
              <w:rPr>
                <w:rFonts w:ascii="Times New Roman" w:hAnsi="Times New Roman"/>
                <w:sz w:val="14"/>
              </w:rPr>
              <w:t>предметiв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матерi</w:t>
            </w:r>
            <w:proofErr w:type="spellEnd"/>
            <w:r>
              <w:rPr>
                <w:rFonts w:ascii="Times New Roman" w:hAnsi="Times New Roman"/>
                <w:sz w:val="14"/>
              </w:rPr>
              <w:t>..;</w:t>
            </w:r>
            <w:proofErr w:type="spellStart"/>
            <w:r>
              <w:rPr>
                <w:rFonts w:ascii="Times New Roman" w:hAnsi="Times New Roman"/>
                <w:sz w:val="14"/>
              </w:rPr>
              <w:t>згiд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рах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фак № 4886 </w:t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  <w:t>02.07.2019 з ПДВ .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2000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1220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02-07-2019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304DA1">
            <w:pPr>
              <w:pStyle w:val="a8"/>
              <w:rPr>
                <w:rFonts w:hint="eastAsia"/>
                <w:sz w:val="4"/>
                <w:szCs w:val="4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ТОВ</w:t>
            </w:r>
            <w:r>
              <w:rPr>
                <w:rFonts w:ascii="Times New Roman" w:hAnsi="Times New Roman"/>
                <w:sz w:val="14"/>
              </w:rPr>
              <w:br/>
              <w:t>"</w:t>
            </w:r>
            <w:proofErr w:type="spellStart"/>
            <w:r>
              <w:rPr>
                <w:rFonts w:ascii="Times New Roman" w:hAnsi="Times New Roman"/>
                <w:sz w:val="14"/>
              </w:rPr>
              <w:t>Видавничiй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Дiм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"Високий</w:t>
            </w:r>
            <w:r>
              <w:rPr>
                <w:rFonts w:ascii="Times New Roman" w:hAnsi="Times New Roman"/>
                <w:sz w:val="14"/>
              </w:rPr>
              <w:br/>
              <w:t>Замок""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13807781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оплата друкованих </w:t>
            </w:r>
            <w:proofErr w:type="spellStart"/>
            <w:r>
              <w:rPr>
                <w:rFonts w:ascii="Times New Roman" w:hAnsi="Times New Roman"/>
                <w:sz w:val="14"/>
              </w:rPr>
              <w:t>площь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в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газетi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"Високий замок" в тому </w:t>
            </w:r>
            <w:proofErr w:type="spellStart"/>
            <w:r>
              <w:rPr>
                <w:rFonts w:ascii="Times New Roman" w:hAnsi="Times New Roman"/>
                <w:sz w:val="14"/>
              </w:rPr>
              <w:t>числi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  <w:t>ПДВ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21840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1220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02-07-2019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162812898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ТОВ </w:t>
            </w:r>
            <w:r>
              <w:rPr>
                <w:rFonts w:ascii="Times New Roman" w:hAnsi="Times New Roman"/>
                <w:sz w:val="14"/>
              </w:rPr>
              <w:br/>
              <w:t xml:space="preserve">"ЕКСПРЕСМЕДИА </w:t>
            </w:r>
            <w:proofErr w:type="spellStart"/>
            <w:r>
              <w:rPr>
                <w:rFonts w:ascii="Times New Roman" w:hAnsi="Times New Roman"/>
                <w:sz w:val="14"/>
              </w:rPr>
              <w:t>сХАБ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", 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30823524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Публікацція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агтаційних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матеріалів 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35550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1400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03-07- 2019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170800799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ФОП ЯЦЕНКО Т.С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304DA1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;розповсюдження </w:t>
            </w:r>
            <w:proofErr w:type="spellStart"/>
            <w:r>
              <w:rPr>
                <w:rFonts w:ascii="Times New Roman" w:hAnsi="Times New Roman"/>
                <w:sz w:val="14"/>
              </w:rPr>
              <w:t>матерiалiв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передвиборноi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агiтацiї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14"/>
              </w:rPr>
              <w:t>сайтi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  <w:t xml:space="preserve">Tvoemisto.tv рахунок фактура </w:t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3 </w:t>
            </w:r>
            <w:r>
              <w:rPr>
                <w:rFonts w:ascii="Times New Roman" w:hAnsi="Times New Roman"/>
                <w:sz w:val="14"/>
              </w:rPr>
              <w:br/>
              <w:t>липня 2019р.Без ПДВ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5000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1212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03-07- 2019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145817905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ЛЬВIВСЬКА</w:t>
            </w:r>
            <w:r>
              <w:rPr>
                <w:rFonts w:ascii="Times New Roman" w:hAnsi="Times New Roman"/>
                <w:sz w:val="14"/>
              </w:rPr>
              <w:br/>
              <w:t>ХВИЛЯ,ТЕЛЕРАДIОКОМП,</w:t>
            </w:r>
            <w:r>
              <w:rPr>
                <w:rFonts w:ascii="Times New Roman" w:hAnsi="Times New Roman"/>
                <w:sz w:val="14"/>
              </w:rPr>
              <w:br/>
              <w:t>ТОВ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13824151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Передвиборча </w:t>
            </w:r>
            <w:proofErr w:type="spellStart"/>
            <w:r>
              <w:rPr>
                <w:rFonts w:ascii="Times New Roman" w:hAnsi="Times New Roman"/>
                <w:sz w:val="14"/>
              </w:rPr>
              <w:t>агiтацiя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4"/>
              </w:rPr>
              <w:t>ефiрi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радiостанцiї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14"/>
              </w:rPr>
              <w:t>Львiвська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хвиля"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5184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1220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03-07- 2019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174801773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ПП Газета РАТУША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30918343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публiкацiя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агiтацiйних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матерiалi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14"/>
              </w:rPr>
              <w:t>газетi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Ратуша рахунок № </w:t>
            </w:r>
            <w:r>
              <w:rPr>
                <w:rFonts w:ascii="Times New Roman" w:hAnsi="Times New Roman"/>
                <w:sz w:val="14"/>
              </w:rPr>
              <w:br/>
              <w:t xml:space="preserve">70 </w:t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2.07. 2019р. 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7350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1211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03-07-2019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150437089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КП"Телерадiокомпанiя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</w:r>
            <w:r>
              <w:rPr>
                <w:rFonts w:ascii="Times New Roman" w:hAnsi="Times New Roman"/>
                <w:sz w:val="14"/>
              </w:rPr>
              <w:t>"</w:t>
            </w:r>
            <w:proofErr w:type="spellStart"/>
            <w:r>
              <w:rPr>
                <w:rFonts w:ascii="Times New Roman" w:hAnsi="Times New Roman"/>
                <w:sz w:val="14"/>
              </w:rPr>
              <w:t>Першийзахiдний</w:t>
            </w:r>
            <w:proofErr w:type="spellEnd"/>
            <w:r>
              <w:rPr>
                <w:rFonts w:ascii="Times New Roman" w:hAnsi="Times New Roman"/>
                <w:sz w:val="14"/>
              </w:rPr>
              <w:t>""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31074340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Оплата ефірного часу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36000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1400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04-07-2019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171625148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ТОВ</w:t>
            </w:r>
            <w:r>
              <w:rPr>
                <w:rFonts w:ascii="Times New Roman" w:hAnsi="Times New Roman"/>
                <w:sz w:val="14"/>
              </w:rPr>
              <w:br/>
              <w:t>"</w:t>
            </w:r>
            <w:proofErr w:type="spellStart"/>
            <w:r>
              <w:rPr>
                <w:rFonts w:ascii="Times New Roman" w:hAnsi="Times New Roman"/>
                <w:sz w:val="14"/>
              </w:rPr>
              <w:t>Видавничiй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Дiм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"Високий</w:t>
            </w:r>
            <w:r>
              <w:rPr>
                <w:rFonts w:ascii="Times New Roman" w:hAnsi="Times New Roman"/>
                <w:sz w:val="14"/>
              </w:rPr>
              <w:br/>
              <w:t>Замок""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13807781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iншi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витр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14"/>
              </w:rPr>
              <w:t>передвиб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агiтацiю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4"/>
              </w:rPr>
              <w:t>разм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рекл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на сайте в </w:t>
            </w:r>
            <w:proofErr w:type="spellStart"/>
            <w:r>
              <w:rPr>
                <w:rFonts w:ascii="Times New Roman" w:hAnsi="Times New Roman"/>
                <w:sz w:val="14"/>
              </w:rPr>
              <w:t>интер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)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зг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рах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№ВЗ-0000691 </w:t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03.07.2019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7680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1110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04-07-2019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170620393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ТОВ Молода Галичина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170620393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виготовлення друкованих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матерiалiв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передвиборної </w:t>
            </w:r>
            <w:proofErr w:type="spellStart"/>
            <w:r>
              <w:rPr>
                <w:rFonts w:ascii="Times New Roman" w:hAnsi="Times New Roman"/>
                <w:sz w:val="14"/>
              </w:rPr>
              <w:t>агiтацiї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зг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рах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№СФ-0000720 </w:t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04.07.2019 у </w:t>
            </w:r>
            <w:r>
              <w:rPr>
                <w:rFonts w:ascii="Times New Roman" w:hAnsi="Times New Roman"/>
                <w:sz w:val="14"/>
              </w:rPr>
              <w:br/>
              <w:t xml:space="preserve">тому </w:t>
            </w:r>
            <w:proofErr w:type="spellStart"/>
            <w:r>
              <w:rPr>
                <w:rFonts w:ascii="Times New Roman" w:hAnsi="Times New Roman"/>
                <w:sz w:val="14"/>
              </w:rPr>
              <w:t>числi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ПДВ 20%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10200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1212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04-07-2019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ascii="TimesNewRomanPSMT" w:hAnsi="TimesNewRomanPSMT" w:hint="eastAsia"/>
                <w:color w:val="000000"/>
                <w:sz w:val="14"/>
              </w:rPr>
            </w:pPr>
            <w:r>
              <w:rPr>
                <w:rFonts w:ascii="TimesNewRomanPSMT" w:hAnsi="TimesNewRomanPSMT"/>
                <w:color w:val="000000"/>
                <w:sz w:val="14"/>
              </w:rPr>
              <w:t>170958819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ЛЬВIВСЬКА</w:t>
            </w:r>
            <w:r>
              <w:rPr>
                <w:rFonts w:ascii="Times New Roman" w:hAnsi="Times New Roman"/>
                <w:sz w:val="14"/>
              </w:rPr>
              <w:br/>
              <w:t>ХВИЛЯ,ТЕЛЕРАДIОКОМП,</w:t>
            </w:r>
            <w:r>
              <w:rPr>
                <w:rFonts w:ascii="Times New Roman" w:hAnsi="Times New Roman"/>
                <w:sz w:val="14"/>
              </w:rPr>
              <w:br/>
              <w:t>ТОВ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13824151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14"/>
              </w:rPr>
              <w:t>ефiрного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часу на </w:t>
            </w:r>
            <w:proofErr w:type="spellStart"/>
            <w:r>
              <w:rPr>
                <w:rFonts w:ascii="Times New Roman" w:hAnsi="Times New Roman"/>
                <w:sz w:val="14"/>
              </w:rPr>
              <w:t>радiо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зг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рах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№СФ-000486 </w:t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04.07.2019 у </w:t>
            </w:r>
            <w:r>
              <w:rPr>
                <w:rFonts w:ascii="Times New Roman" w:hAnsi="Times New Roman"/>
                <w:sz w:val="14"/>
              </w:rPr>
              <w:br/>
              <w:t xml:space="preserve">тому </w:t>
            </w:r>
            <w:proofErr w:type="spellStart"/>
            <w:r>
              <w:rPr>
                <w:rFonts w:ascii="Times New Roman" w:hAnsi="Times New Roman"/>
                <w:sz w:val="14"/>
              </w:rPr>
              <w:t>числi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ПДВ 20%, 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13338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lastRenderedPageBreak/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1212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04-07-2019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  <w:sz w:val="14"/>
              </w:rPr>
            </w:pPr>
            <w:r>
              <w:rPr>
                <w:sz w:val="14"/>
              </w:rPr>
              <w:t>172107203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ТЗОВ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Телерадиокомпанiя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"Говерла"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30822761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14"/>
              </w:rPr>
              <w:t>ефiрного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часу на </w:t>
            </w:r>
            <w:proofErr w:type="spellStart"/>
            <w:r>
              <w:rPr>
                <w:rFonts w:ascii="Times New Roman" w:hAnsi="Times New Roman"/>
                <w:sz w:val="14"/>
              </w:rPr>
              <w:t>радiо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зг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рах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№46-П </w:t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04.07.2019 у тому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числi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ПДВ 20%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16416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1211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05-07-2019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163139482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ТОВ </w:t>
            </w:r>
            <w:r>
              <w:rPr>
                <w:rFonts w:ascii="Times New Roman" w:hAnsi="Times New Roman"/>
                <w:sz w:val="14"/>
              </w:rPr>
              <w:br/>
              <w:t>МУЛЬТИПЛЕКС РЕСУРС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37965206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14"/>
              </w:rPr>
              <w:t>ефiрного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часу на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телебаченнi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14"/>
              </w:rPr>
              <w:t>зг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рах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№ 22 </w:t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  <w:t xml:space="preserve">05.07.2019 у тому </w:t>
            </w:r>
            <w:proofErr w:type="spellStart"/>
            <w:r>
              <w:rPr>
                <w:rFonts w:ascii="Times New Roman" w:hAnsi="Times New Roman"/>
                <w:sz w:val="14"/>
              </w:rPr>
              <w:t>числi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ПДВ </w:t>
            </w:r>
            <w:r>
              <w:rPr>
                <w:rFonts w:ascii="Times New Roman" w:hAnsi="Times New Roman"/>
                <w:sz w:val="14"/>
              </w:rPr>
              <w:br/>
              <w:t>20%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12000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1211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05-07-2019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164024085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КП"Телерадiокомпанiя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  <w:t>"</w:t>
            </w:r>
            <w:proofErr w:type="spellStart"/>
            <w:r>
              <w:rPr>
                <w:rFonts w:ascii="Times New Roman" w:hAnsi="Times New Roman"/>
                <w:sz w:val="14"/>
              </w:rPr>
              <w:t>Першийзахiдний</w:t>
            </w:r>
            <w:proofErr w:type="spellEnd"/>
            <w:r>
              <w:rPr>
                <w:rFonts w:ascii="Times New Roman" w:hAnsi="Times New Roman"/>
                <w:sz w:val="14"/>
              </w:rPr>
              <w:t>""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31074340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Оплата ефірного часу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12480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1212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05-07-2019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202941914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ТОВ</w:t>
            </w:r>
            <w:r>
              <w:rPr>
                <w:rFonts w:ascii="Times New Roman" w:hAnsi="Times New Roman"/>
                <w:sz w:val="14"/>
              </w:rPr>
              <w:br/>
              <w:t>"</w:t>
            </w:r>
            <w:proofErr w:type="spellStart"/>
            <w:r>
              <w:rPr>
                <w:rFonts w:ascii="Times New Roman" w:hAnsi="Times New Roman"/>
                <w:sz w:val="14"/>
              </w:rPr>
              <w:t>Телерарiокампанiя</w:t>
            </w:r>
            <w:proofErr w:type="spellEnd"/>
            <w:r>
              <w:rPr>
                <w:rFonts w:ascii="Times New Roman" w:hAnsi="Times New Roman"/>
                <w:sz w:val="14"/>
              </w:rPr>
              <w:br/>
              <w:t xml:space="preserve">Галичина", 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36610255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14"/>
              </w:rPr>
              <w:t>ефiрного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часу на </w:t>
            </w:r>
            <w:proofErr w:type="spellStart"/>
            <w:r>
              <w:rPr>
                <w:rFonts w:ascii="Times New Roman" w:hAnsi="Times New Roman"/>
                <w:sz w:val="14"/>
              </w:rPr>
              <w:t>радiоз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гiдно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14"/>
              </w:rPr>
              <w:t>р.ф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№ СФ-000158 </w:t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4.07.19, </w:t>
            </w:r>
            <w:r>
              <w:rPr>
                <w:rFonts w:ascii="Times New Roman" w:hAnsi="Times New Roman"/>
                <w:sz w:val="14"/>
              </w:rPr>
              <w:br/>
              <w:t xml:space="preserve">у тому </w:t>
            </w:r>
            <w:proofErr w:type="spellStart"/>
            <w:r>
              <w:rPr>
                <w:rFonts w:ascii="Times New Roman" w:hAnsi="Times New Roman"/>
                <w:sz w:val="14"/>
              </w:rPr>
              <w:t>числi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ПДВ 20%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18021,12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1211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05-07-2019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112308319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КП"Телерадiокомпанiя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  <w:t>"</w:t>
            </w:r>
            <w:proofErr w:type="spellStart"/>
            <w:r>
              <w:rPr>
                <w:rFonts w:ascii="Times New Roman" w:hAnsi="Times New Roman"/>
                <w:sz w:val="14"/>
              </w:rPr>
              <w:t>Першийзахiдний</w:t>
            </w:r>
            <w:proofErr w:type="spellEnd"/>
            <w:r>
              <w:rPr>
                <w:rFonts w:ascii="Times New Roman" w:hAnsi="Times New Roman"/>
                <w:sz w:val="14"/>
              </w:rPr>
              <w:t>""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31074340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14"/>
              </w:rPr>
              <w:t>ефiрного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часу на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телебаченнiзгiдно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з рахунком № 166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5.07.19, у тому </w:t>
            </w:r>
            <w:proofErr w:type="spellStart"/>
            <w:r>
              <w:rPr>
                <w:rFonts w:ascii="Times New Roman" w:hAnsi="Times New Roman"/>
                <w:sz w:val="14"/>
              </w:rPr>
              <w:t>числi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ПДВ 20%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36000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1212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08-07-2019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182450496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ТОВ ТРК МЕДІА МАРКЕТ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31306998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оплата </w:t>
            </w:r>
            <w:proofErr w:type="spellStart"/>
            <w:r>
              <w:rPr>
                <w:rFonts w:ascii="Times New Roman" w:hAnsi="Times New Roman"/>
                <w:sz w:val="14"/>
              </w:rPr>
              <w:t>ефiрного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часу на </w:t>
            </w:r>
            <w:proofErr w:type="spellStart"/>
            <w:r>
              <w:rPr>
                <w:rFonts w:ascii="Times New Roman" w:hAnsi="Times New Roman"/>
                <w:sz w:val="14"/>
              </w:rPr>
              <w:t>радiо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br/>
            </w:r>
            <w:proofErr w:type="spellStart"/>
            <w:r>
              <w:rPr>
                <w:rFonts w:ascii="Times New Roman" w:hAnsi="Times New Roman"/>
                <w:sz w:val="14"/>
              </w:rPr>
              <w:t>р.ф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№ СФ-0000416 </w:t>
            </w:r>
            <w:proofErr w:type="spellStart"/>
            <w:r>
              <w:rPr>
                <w:rFonts w:ascii="Times New Roman" w:hAnsi="Times New Roman"/>
                <w:sz w:val="14"/>
              </w:rPr>
              <w:t>вiд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05.07.2019 </w:t>
            </w:r>
            <w:r>
              <w:rPr>
                <w:rFonts w:ascii="Times New Roman" w:hAnsi="Times New Roman"/>
                <w:sz w:val="14"/>
              </w:rPr>
              <w:br/>
              <w:t xml:space="preserve">року у тому </w:t>
            </w:r>
            <w:proofErr w:type="spellStart"/>
            <w:r>
              <w:rPr>
                <w:rFonts w:ascii="Times New Roman" w:hAnsi="Times New Roman"/>
                <w:sz w:val="14"/>
              </w:rPr>
              <w:t>числi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з ПДВ 504 грн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3024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1220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08-07-2019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181837023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 xml:space="preserve">ТОВ </w:t>
            </w:r>
            <w:r>
              <w:rPr>
                <w:rFonts w:ascii="Times New Roman" w:hAnsi="Times New Roman"/>
                <w:sz w:val="14"/>
              </w:rPr>
              <w:br/>
              <w:t xml:space="preserve">"ЕКСПРЕСМЕДИА </w:t>
            </w:r>
            <w:proofErr w:type="spellStart"/>
            <w:r>
              <w:rPr>
                <w:rFonts w:ascii="Times New Roman" w:hAnsi="Times New Roman"/>
                <w:sz w:val="14"/>
              </w:rPr>
              <w:t>сХАБ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", 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30823524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Публікацція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агтаційних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матеріалів 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35550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  <w:sz w:val="14"/>
              </w:rPr>
            </w:pPr>
            <w:r>
              <w:rPr>
                <w:sz w:val="14"/>
              </w:rPr>
              <w:t>1110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09-07-2019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  <w:sz w:val="14"/>
              </w:rPr>
            </w:pPr>
            <w:r>
              <w:rPr>
                <w:sz w:val="14"/>
              </w:rPr>
              <w:t>165721611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ФОП КУРИЛО О.Б.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304DA1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rPr>
                <w:rFonts w:hint="eastAsia"/>
                <w:sz w:val="14"/>
              </w:rPr>
            </w:pPr>
            <w:r>
              <w:rPr>
                <w:sz w:val="14"/>
              </w:rPr>
              <w:t>виготовлення друкованих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матерiалiв</w:t>
            </w:r>
            <w:proofErr w:type="spellEnd"/>
            <w:r>
              <w:rPr>
                <w:sz w:val="14"/>
              </w:rPr>
              <w:t xml:space="preserve"> передвиборної </w:t>
            </w:r>
            <w:proofErr w:type="spellStart"/>
            <w:r>
              <w:rPr>
                <w:sz w:val="14"/>
              </w:rPr>
              <w:t>агiтацiї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згiдно</w:t>
            </w:r>
            <w:proofErr w:type="spellEnd"/>
            <w:r>
              <w:rPr>
                <w:sz w:val="14"/>
              </w:rPr>
              <w:t xml:space="preserve"> з рахунком № СФ-0002081 </w:t>
            </w:r>
            <w:proofErr w:type="spellStart"/>
            <w:r>
              <w:rPr>
                <w:sz w:val="14"/>
              </w:rPr>
              <w:t>вiд</w:t>
            </w:r>
            <w:proofErr w:type="spellEnd"/>
            <w:r>
              <w:rPr>
                <w:sz w:val="14"/>
              </w:rPr>
              <w:br/>
              <w:t>05.07.19, без ПДВ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  <w:sz w:val="14"/>
              </w:rPr>
            </w:pPr>
            <w:r>
              <w:rPr>
                <w:sz w:val="14"/>
              </w:rPr>
              <w:t>5000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  <w:sz w:val="14"/>
              </w:rPr>
            </w:pPr>
            <w:r>
              <w:rPr>
                <w:sz w:val="14"/>
              </w:rPr>
              <w:t>1220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09-07-2019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  <w:sz w:val="14"/>
              </w:rPr>
            </w:pPr>
            <w:r>
              <w:rPr>
                <w:sz w:val="14"/>
              </w:rPr>
              <w:t>164456500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ТОВ</w:t>
            </w:r>
            <w:r>
              <w:rPr>
                <w:rFonts w:ascii="Times New Roman" w:hAnsi="Times New Roman"/>
                <w:sz w:val="14"/>
              </w:rPr>
              <w:br/>
              <w:t>"</w:t>
            </w:r>
            <w:proofErr w:type="spellStart"/>
            <w:r>
              <w:rPr>
                <w:rFonts w:ascii="Times New Roman" w:hAnsi="Times New Roman"/>
                <w:sz w:val="14"/>
              </w:rPr>
              <w:t>Видавничiй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Дiм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"Високий</w:t>
            </w:r>
            <w:r>
              <w:rPr>
                <w:rFonts w:ascii="Times New Roman" w:hAnsi="Times New Roman"/>
                <w:sz w:val="14"/>
              </w:rPr>
              <w:br/>
              <w:t>Замок""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color w:val="000000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13807781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rPr>
                <w:rFonts w:hint="eastAsia"/>
                <w:sz w:val="14"/>
              </w:rPr>
            </w:pPr>
            <w:proofErr w:type="spellStart"/>
            <w:r>
              <w:rPr>
                <w:sz w:val="14"/>
              </w:rPr>
              <w:t>публiкування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агiтацiйних</w:t>
            </w:r>
            <w:proofErr w:type="spellEnd"/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матерiалiв</w:t>
            </w:r>
            <w:proofErr w:type="spellEnd"/>
            <w:r>
              <w:rPr>
                <w:sz w:val="14"/>
              </w:rPr>
              <w:t xml:space="preserve"> у друкованих засобах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 xml:space="preserve">масової </w:t>
            </w:r>
            <w:proofErr w:type="spellStart"/>
            <w:r>
              <w:rPr>
                <w:sz w:val="14"/>
              </w:rPr>
              <w:t>iнформацiї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</w:t>
            </w:r>
            <w:proofErr w:type="spellEnd"/>
            <w:r>
              <w:rPr>
                <w:sz w:val="14"/>
              </w:rPr>
              <w:t xml:space="preserve"> з </w:t>
            </w:r>
            <w:proofErr w:type="spellStart"/>
            <w:r>
              <w:rPr>
                <w:sz w:val="14"/>
              </w:rPr>
              <w:t>рах</w:t>
            </w:r>
            <w:proofErr w:type="spellEnd"/>
            <w:r>
              <w:rPr>
                <w:sz w:val="14"/>
              </w:rPr>
              <w:t xml:space="preserve"> №</w:t>
            </w:r>
            <w:r>
              <w:rPr>
                <w:sz w:val="14"/>
              </w:rPr>
              <w:br/>
              <w:t xml:space="preserve">ВЗ-0000673 </w:t>
            </w:r>
            <w:proofErr w:type="spellStart"/>
            <w:r>
              <w:rPr>
                <w:sz w:val="14"/>
              </w:rPr>
              <w:t>вiд</w:t>
            </w:r>
            <w:proofErr w:type="spellEnd"/>
            <w:r>
              <w:rPr>
                <w:sz w:val="14"/>
              </w:rPr>
              <w:t xml:space="preserve"> 09.07.19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  <w:sz w:val="14"/>
              </w:rPr>
            </w:pPr>
            <w:r>
              <w:rPr>
                <w:sz w:val="14"/>
              </w:rPr>
              <w:t>23400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  <w:sz w:val="14"/>
              </w:rPr>
            </w:pPr>
            <w:r>
              <w:rPr>
                <w:sz w:val="14"/>
              </w:rPr>
              <w:t>1110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  <w:sz w:val="14"/>
              </w:rPr>
            </w:pPr>
            <w:r>
              <w:rPr>
                <w:sz w:val="14"/>
              </w:rPr>
              <w:t>193006253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ФОП КУРИЛО О.Б.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304DA1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rPr>
                <w:rFonts w:hint="eastAsia"/>
                <w:sz w:val="14"/>
              </w:rPr>
            </w:pPr>
            <w:r>
              <w:rPr>
                <w:sz w:val="14"/>
              </w:rPr>
              <w:t xml:space="preserve">виготовлення друкованих 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матерiалiв</w:t>
            </w:r>
            <w:proofErr w:type="spellEnd"/>
            <w:r>
              <w:rPr>
                <w:sz w:val="14"/>
              </w:rPr>
              <w:t xml:space="preserve"> передвиборної </w:t>
            </w:r>
            <w:proofErr w:type="spellStart"/>
            <w:r>
              <w:rPr>
                <w:sz w:val="14"/>
              </w:rPr>
              <w:t>агiтацiї</w:t>
            </w:r>
            <w:proofErr w:type="spellEnd"/>
            <w:r>
              <w:rPr>
                <w:sz w:val="14"/>
              </w:rPr>
              <w:t xml:space="preserve"> 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  <w:sz w:val="14"/>
              </w:rPr>
            </w:pPr>
            <w:r>
              <w:rPr>
                <w:sz w:val="14"/>
              </w:rPr>
              <w:t>5000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</w:rPr>
            </w:pPr>
            <w:r>
              <w:t>115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  <w:sz w:val="14"/>
              </w:rPr>
            </w:pPr>
            <w:r>
              <w:rPr>
                <w:sz w:val="14"/>
              </w:rPr>
              <w:t>1211</w:t>
            </w: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10-07-2019</w:t>
            </w: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  <w:sz w:val="14"/>
              </w:rPr>
            </w:pPr>
            <w:r>
              <w:rPr>
                <w:sz w:val="14"/>
              </w:rPr>
              <w:t>192437877</w:t>
            </w: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КП"Телерадiокомпанiя</w:t>
            </w:r>
            <w:proofErr w:type="spellEnd"/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br/>
            </w:r>
            <w:r>
              <w:rPr>
                <w:rFonts w:ascii="Times New Roman" w:hAnsi="Times New Roman"/>
                <w:sz w:val="14"/>
              </w:rPr>
              <w:t>"</w:t>
            </w:r>
            <w:proofErr w:type="spellStart"/>
            <w:r>
              <w:rPr>
                <w:rFonts w:ascii="Times New Roman" w:hAnsi="Times New Roman"/>
                <w:sz w:val="14"/>
              </w:rPr>
              <w:t>Першийзахiдний</w:t>
            </w:r>
            <w:proofErr w:type="spellEnd"/>
            <w:r>
              <w:rPr>
                <w:rFonts w:ascii="Times New Roman" w:hAnsi="Times New Roman"/>
                <w:sz w:val="14"/>
              </w:rPr>
              <w:t>""</w:t>
            </w: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Львів</w:t>
            </w: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31074340</w:t>
            </w: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rPr>
                <w:rFonts w:hint="eastAsia"/>
                <w:sz w:val="14"/>
              </w:rPr>
            </w:pPr>
            <w:r>
              <w:rPr>
                <w:sz w:val="14"/>
              </w:rPr>
              <w:t xml:space="preserve">оплата </w:t>
            </w:r>
            <w:proofErr w:type="spellStart"/>
            <w:r>
              <w:rPr>
                <w:sz w:val="14"/>
              </w:rPr>
              <w:t>ефiрного</w:t>
            </w:r>
            <w:proofErr w:type="spellEnd"/>
            <w:r>
              <w:rPr>
                <w:sz w:val="14"/>
              </w:rPr>
              <w:t xml:space="preserve"> часу на </w:t>
            </w:r>
            <w:r>
              <w:rPr>
                <w:sz w:val="14"/>
              </w:rPr>
              <w:br/>
            </w:r>
            <w:proofErr w:type="spellStart"/>
            <w:r>
              <w:rPr>
                <w:sz w:val="14"/>
              </w:rPr>
              <w:t>телебаченнi</w:t>
            </w:r>
            <w:proofErr w:type="spellEnd"/>
            <w:r>
              <w:rPr>
                <w:sz w:val="14"/>
              </w:rPr>
              <w:t xml:space="preserve">; </w:t>
            </w:r>
            <w:proofErr w:type="spellStart"/>
            <w:r>
              <w:rPr>
                <w:sz w:val="14"/>
              </w:rPr>
              <w:t>зг</w:t>
            </w:r>
            <w:proofErr w:type="spellEnd"/>
            <w:r>
              <w:rPr>
                <w:sz w:val="14"/>
              </w:rPr>
              <w:t xml:space="preserve">. </w:t>
            </w:r>
            <w:proofErr w:type="spellStart"/>
            <w:r>
              <w:rPr>
                <w:sz w:val="14"/>
              </w:rPr>
              <w:t>рах</w:t>
            </w:r>
            <w:proofErr w:type="spellEnd"/>
            <w:r>
              <w:rPr>
                <w:sz w:val="14"/>
              </w:rPr>
              <w:t xml:space="preserve">.№ 177 </w:t>
            </w:r>
            <w:proofErr w:type="spellStart"/>
            <w:r>
              <w:rPr>
                <w:sz w:val="14"/>
              </w:rPr>
              <w:t>вiд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sz w:val="14"/>
              </w:rPr>
              <w:br/>
              <w:t>10,07,2019 з ПДВ 4170 грн;</w:t>
            </w: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pStyle w:val="a8"/>
              <w:jc w:val="right"/>
              <w:rPr>
                <w:rFonts w:hint="eastAsia"/>
                <w:sz w:val="14"/>
              </w:rPr>
            </w:pPr>
            <w:r>
              <w:rPr>
                <w:sz w:val="14"/>
              </w:rPr>
              <w:t>25020</w:t>
            </w:r>
          </w:p>
        </w:tc>
      </w:tr>
      <w:tr w:rsidR="00304DA1">
        <w:tc>
          <w:tcPr>
            <w:tcW w:w="1349" w:type="dxa"/>
            <w:tcBorders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45" w:type="dxa"/>
            </w:tcMar>
            <w:vAlign w:val="center"/>
          </w:tcPr>
          <w:p w:rsidR="00304DA1" w:rsidRDefault="0091100A">
            <w:pPr>
              <w:spacing w:before="20" w:after="20"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Усього</w:t>
            </w:r>
          </w:p>
        </w:tc>
        <w:tc>
          <w:tcPr>
            <w:tcW w:w="571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304DA1">
            <w:pPr>
              <w:snapToGrid w:val="0"/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304DA1">
            <w:pPr>
              <w:snapToGrid w:val="0"/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3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304DA1">
            <w:pPr>
              <w:snapToGrid w:val="0"/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304DA1">
            <w:pPr>
              <w:snapToGrid w:val="0"/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304DA1">
            <w:pPr>
              <w:snapToGrid w:val="0"/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304DA1">
            <w:pPr>
              <w:snapToGrid w:val="0"/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6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304DA1">
            <w:pPr>
              <w:snapToGrid w:val="0"/>
              <w:spacing w:before="20" w:after="2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right w:w="45" w:type="dxa"/>
            </w:tcMar>
            <w:vAlign w:val="center"/>
          </w:tcPr>
          <w:p w:rsidR="00304DA1" w:rsidRDefault="0091100A">
            <w:pPr>
              <w:spacing w:line="276" w:lineRule="auto"/>
              <w:jc w:val="center"/>
              <w:rPr>
                <w:rFonts w:eastAsia="Calibri"/>
                <w:b/>
                <w:sz w:val="16"/>
                <w:szCs w:val="16"/>
                <w:lang w:eastAsia="uk-UA"/>
              </w:rPr>
            </w:pPr>
            <w:r>
              <w:rPr>
                <w:rFonts w:eastAsia="Calibri"/>
                <w:b/>
                <w:sz w:val="16"/>
                <w:szCs w:val="16"/>
                <w:lang w:eastAsia="uk-UA"/>
              </w:rPr>
              <w:t>570 869,12</w:t>
            </w:r>
          </w:p>
        </w:tc>
      </w:tr>
    </w:tbl>
    <w:p w:rsidR="00304DA1" w:rsidRDefault="00304DA1">
      <w:pPr>
        <w:rPr>
          <w:rFonts w:hint="eastAsia"/>
        </w:rPr>
      </w:pPr>
    </w:p>
    <w:p w:rsidR="00304DA1" w:rsidRDefault="00304DA1">
      <w:pPr>
        <w:rPr>
          <w:rFonts w:hint="eastAsia"/>
        </w:rPr>
      </w:pPr>
    </w:p>
    <w:p w:rsidR="00304DA1" w:rsidRDefault="0091100A">
      <w:pPr>
        <w:keepNext/>
        <w:jc w:val="center"/>
        <w:outlineLvl w:val="2"/>
        <w:rPr>
          <w:rFonts w:hint="eastAsia"/>
        </w:rPr>
      </w:pPr>
      <w:r>
        <w:rPr>
          <w:rFonts w:eastAsia="Calibri"/>
          <w:b/>
          <w:bCs/>
          <w:color w:val="000000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rFonts w:eastAsia="Calibri"/>
          <w:b/>
          <w:bCs/>
          <w:color w:val="000000"/>
          <w:lang w:eastAsia="uk-UA"/>
        </w:rPr>
        <w:br/>
      </w:r>
      <w:r>
        <w:rPr>
          <w:rFonts w:eastAsia="Calibri"/>
          <w:bCs/>
          <w:color w:val="000000"/>
          <w:lang w:eastAsia="uk-UA"/>
        </w:rPr>
        <w:t xml:space="preserve">(код </w:t>
      </w:r>
      <w:r>
        <w:rPr>
          <w:rFonts w:eastAsia="Calibri"/>
          <w:bCs/>
          <w:color w:val="000000"/>
          <w:lang w:eastAsia="uk-UA"/>
        </w:rPr>
        <w:t>статті 8)</w:t>
      </w:r>
    </w:p>
    <w:p w:rsidR="00304DA1" w:rsidRDefault="00304DA1">
      <w:pPr>
        <w:jc w:val="center"/>
        <w:rPr>
          <w:rFonts w:eastAsia="Calibri"/>
          <w:bCs/>
          <w:color w:val="000000"/>
          <w:lang w:eastAsia="uk-UA"/>
        </w:rPr>
      </w:pPr>
    </w:p>
    <w:tbl>
      <w:tblPr>
        <w:tblW w:w="961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19"/>
      </w:tblGrid>
      <w:tr w:rsidR="00304DA1">
        <w:trPr>
          <w:trHeight w:val="2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keepNext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04DA1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04DA1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04DA1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04DA1">
        <w:trPr>
          <w:trHeight w:val="2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91100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304DA1">
        <w:trPr>
          <w:trHeight w:val="2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304D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304D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304D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304D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304D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304D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304D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4DA1" w:rsidRDefault="00304D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4DA1" w:rsidRDefault="00304DA1">
            <w:pPr>
              <w:snapToGri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04DA1" w:rsidRDefault="00304DA1">
      <w:pPr>
        <w:rPr>
          <w:rFonts w:eastAsia="Calibri"/>
          <w:color w:val="000000"/>
          <w:szCs w:val="28"/>
          <w:lang w:eastAsia="uk-UA"/>
        </w:rPr>
      </w:pPr>
    </w:p>
    <w:p w:rsidR="00304DA1" w:rsidRDefault="0091100A">
      <w:pPr>
        <w:rPr>
          <w:rFonts w:hint="eastAsia"/>
        </w:rPr>
      </w:pPr>
      <w:r>
        <w:rPr>
          <w:rFonts w:eastAsia="Calibri"/>
          <w:color w:val="000000"/>
        </w:rPr>
        <w:t xml:space="preserve">Розпорядник коштів </w:t>
      </w:r>
      <w:r>
        <w:rPr>
          <w:rFonts w:eastAsia="Calibri"/>
          <w:color w:val="000000"/>
        </w:rPr>
        <w:br/>
        <w:t xml:space="preserve">поточного рахунку </w:t>
      </w:r>
      <w:r>
        <w:rPr>
          <w:rFonts w:eastAsia="Calibri"/>
          <w:color w:val="000000"/>
        </w:rPr>
        <w:br/>
        <w:t xml:space="preserve">виборчого фонду                         ___________                                          Танасійчук Ю.І. </w:t>
      </w:r>
      <w:r>
        <w:rPr>
          <w:rFonts w:eastAsia="Calibri"/>
          <w:color w:val="000000"/>
        </w:rPr>
        <w:br/>
      </w:r>
      <w:r>
        <w:rPr>
          <w:rFonts w:eastAsia="Calibri"/>
          <w:color w:val="000000"/>
        </w:rPr>
        <w:t xml:space="preserve">                                                           </w:t>
      </w:r>
      <w:r>
        <w:rPr>
          <w:rFonts w:eastAsia="Calibri"/>
          <w:color w:val="000000"/>
          <w:sz w:val="20"/>
        </w:rPr>
        <w:t>(підпис)</w:t>
      </w:r>
      <w:r>
        <w:rPr>
          <w:rFonts w:eastAsia="Calibri"/>
          <w:sz w:val="20"/>
        </w:rPr>
        <w:t xml:space="preserve">                                              (прізвище та ініціали)</w:t>
      </w:r>
    </w:p>
    <w:p w:rsidR="00304DA1" w:rsidRDefault="00304DA1">
      <w:pPr>
        <w:ind w:left="708"/>
        <w:rPr>
          <w:rFonts w:eastAsia="Calibri"/>
          <w:sz w:val="20"/>
          <w:szCs w:val="28"/>
          <w:lang w:eastAsia="uk-UA"/>
        </w:rPr>
      </w:pPr>
    </w:p>
    <w:p w:rsidR="00304DA1" w:rsidRDefault="00304DA1">
      <w:pPr>
        <w:rPr>
          <w:rFonts w:eastAsia="Calibri"/>
          <w:lang w:eastAsia="uk-UA"/>
        </w:rPr>
      </w:pPr>
    </w:p>
    <w:p w:rsidR="00304DA1" w:rsidRDefault="00304DA1">
      <w:pPr>
        <w:keepNext/>
        <w:jc w:val="center"/>
        <w:outlineLvl w:val="2"/>
        <w:rPr>
          <w:rFonts w:eastAsia="Calibri"/>
          <w:bCs/>
          <w:color w:val="000000"/>
          <w:lang w:eastAsia="uk-UA"/>
        </w:rPr>
      </w:pPr>
    </w:p>
    <w:p w:rsidR="00304DA1" w:rsidRDefault="0091100A">
      <w:pPr>
        <w:rPr>
          <w:rFonts w:hint="eastAsia"/>
        </w:rPr>
      </w:pPr>
      <w:r>
        <w:t xml:space="preserve"> </w:t>
      </w:r>
    </w:p>
    <w:p w:rsidR="00304DA1" w:rsidRDefault="00304DA1">
      <w:pPr>
        <w:rPr>
          <w:rFonts w:hint="eastAsia"/>
        </w:rPr>
      </w:pPr>
    </w:p>
    <w:sectPr w:rsidR="00304DA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5E8A"/>
    <w:multiLevelType w:val="multilevel"/>
    <w:tmpl w:val="526A42C4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bCs/>
        <w:sz w:val="24"/>
        <w:szCs w:val="24"/>
        <w:lang w:eastAsia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9CD1FE2"/>
    <w:multiLevelType w:val="multilevel"/>
    <w:tmpl w:val="908A8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4DA1"/>
    <w:rsid w:val="00304DA1"/>
    <w:rsid w:val="0091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BA040-11C2-4EFD-B21B-97C0E8E4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2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4z0">
    <w:name w:val="WW8Num24z0"/>
    <w:qFormat/>
    <w:rPr>
      <w:rFonts w:eastAsia="Calibri"/>
      <w:b/>
      <w:bCs/>
      <w:sz w:val="24"/>
      <w:szCs w:val="24"/>
      <w:lang w:eastAsia="uk-UA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2">
    <w:name w:val="Стиль2"/>
    <w:basedOn w:val="a"/>
    <w:next w:val="a"/>
    <w:qFormat/>
    <w:pPr>
      <w:jc w:val="center"/>
    </w:pPr>
    <w:rPr>
      <w:b/>
    </w:rPr>
  </w:style>
  <w:style w:type="paragraph" w:styleId="a9">
    <w:name w:val="Body Text Indent"/>
    <w:basedOn w:val="a"/>
  </w:style>
  <w:style w:type="numbering" w:customStyle="1" w:styleId="WW8Num24">
    <w:name w:val="WW8Num2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14219</Words>
  <Characters>8105</Characters>
  <Application>Microsoft Office Word</Application>
  <DocSecurity>0</DocSecurity>
  <Lines>67</Lines>
  <Paragraphs>44</Paragraphs>
  <ScaleCrop>false</ScaleCrop>
  <Company/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Перченко Вікторія Олександрівна</cp:lastModifiedBy>
  <cp:revision>2</cp:revision>
  <dcterms:created xsi:type="dcterms:W3CDTF">2019-07-15T13:23:00Z</dcterms:created>
  <dcterms:modified xsi:type="dcterms:W3CDTF">2019-07-18T14:54:00Z</dcterms:modified>
  <dc:language>uk-UA</dc:language>
</cp:coreProperties>
</file>